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09"/>
        <w:tblW w:w="485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1"/>
        <w:gridCol w:w="4677"/>
      </w:tblGrid>
      <w:tr w:rsidR="00F101B9" w:rsidRPr="00812C48" w14:paraId="7ED58C4C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9A8A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14:paraId="1D546AC4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Қостанай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өңірлік</w:t>
            </w:r>
          </w:p>
          <w:p w14:paraId="4A909162" w14:textId="77777777" w:rsidR="00F101B9" w:rsidRPr="00812C48" w:rsidRDefault="00F101B9" w:rsidP="00F101B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университеті» </w:t>
            </w:r>
            <w:r w:rsidR="0043538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АҚ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2E93" w14:textId="77777777" w:rsidR="00F101B9" w:rsidRPr="00812C48" w:rsidRDefault="00F101B9" w:rsidP="00F101B9">
            <w:pPr>
              <w:spacing w:after="0"/>
              <w:ind w:left="8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НАО</w:t>
            </w: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«Костанайский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региональный</w:t>
            </w: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университет имени А.Байтурсынова»</w:t>
            </w:r>
          </w:p>
        </w:tc>
      </w:tr>
      <w:tr w:rsidR="00F101B9" w:rsidRPr="00812C48" w14:paraId="5D15E235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4A13" w14:textId="77777777" w:rsidR="00F101B9" w:rsidRPr="00812C48" w:rsidRDefault="00F101B9" w:rsidP="001B5F08">
            <w:pPr>
              <w:spacing w:after="0"/>
              <w:ind w:left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81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AE84" w14:textId="77777777" w:rsidR="00F101B9" w:rsidRPr="00812C48" w:rsidRDefault="00F101B9" w:rsidP="001B5F08">
            <w:pPr>
              <w:spacing w:after="0"/>
              <w:ind w:left="1027" w:firstLine="283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81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F101B9" w:rsidRPr="00812C48" w14:paraId="62F196BF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E671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81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АНЫҚТАМА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5910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812C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F101B9" w:rsidRPr="00812C48" w14:paraId="3705608A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18B7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12C4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ғылыми  кеңес отырысына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23F0" w14:textId="77777777" w:rsidR="00F101B9" w:rsidRPr="00812C48" w:rsidRDefault="00F101B9" w:rsidP="001B5F08">
            <w:pPr>
              <w:tabs>
                <w:tab w:val="left" w:pos="102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12C48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на заседание ученого совета</w:t>
            </w:r>
          </w:p>
        </w:tc>
      </w:tr>
      <w:tr w:rsidR="00F101B9" w:rsidRPr="00812C48" w14:paraId="633A40E1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6A5E" w14:textId="77777777" w:rsidR="00F101B9" w:rsidRPr="00812C48" w:rsidRDefault="00730B73" w:rsidP="00730B73">
            <w:pPr>
              <w:spacing w:after="0"/>
              <w:ind w:left="283" w:hanging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22</w:t>
            </w:r>
            <w:r w:rsidR="00F101B9"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04</w:t>
            </w:r>
            <w:r w:rsidR="00F101B9"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2</w:t>
            </w:r>
            <w:r w:rsidR="00F101B9"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88FE" w14:textId="77777777" w:rsidR="00F101B9" w:rsidRPr="00812C48" w:rsidRDefault="00730B73" w:rsidP="00730B73">
            <w:pPr>
              <w:spacing w:after="0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22</w:t>
            </w:r>
            <w:r w:rsidR="00F101B9"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04</w:t>
            </w:r>
            <w:r w:rsidR="00F101B9"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</w:t>
            </w:r>
            <w:r w:rsidR="00F101B9"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 xml:space="preserve"> г.</w:t>
            </w:r>
          </w:p>
        </w:tc>
      </w:tr>
      <w:tr w:rsidR="00F101B9" w:rsidRPr="00812C48" w14:paraId="69CE6F87" w14:textId="77777777" w:rsidTr="001B5F08">
        <w:tc>
          <w:tcPr>
            <w:tcW w:w="24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D1F4" w14:textId="77777777" w:rsidR="00F101B9" w:rsidRPr="00812C48" w:rsidRDefault="00F101B9" w:rsidP="001B5F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Қостанай қаласы</w:t>
            </w:r>
          </w:p>
        </w:tc>
        <w:tc>
          <w:tcPr>
            <w:tcW w:w="25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4BCB" w14:textId="77777777" w:rsidR="00F101B9" w:rsidRPr="00812C48" w:rsidRDefault="00F101B9" w:rsidP="001B5F08">
            <w:pPr>
              <w:spacing w:after="0"/>
              <w:ind w:left="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812C4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14:paraId="2F998482" w14:textId="77777777" w:rsidR="00F101B9" w:rsidRDefault="00F101B9" w:rsidP="004E0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2F7D295F" w14:textId="77777777" w:rsidR="00F101B9" w:rsidRDefault="00F101B9" w:rsidP="004E0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6FA8F98D" w14:textId="77777777" w:rsidR="00F101B9" w:rsidRDefault="00F101B9" w:rsidP="004E0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407A8079" w14:textId="77777777" w:rsidR="00F101B9" w:rsidRDefault="00F101B9" w:rsidP="004E0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ar-SA"/>
        </w:rPr>
      </w:pPr>
    </w:p>
    <w:p w14:paraId="369F6B50" w14:textId="77777777" w:rsidR="00730B73" w:rsidRDefault="00730B73" w:rsidP="00730B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30B73">
        <w:rPr>
          <w:rFonts w:ascii="Times New Roman" w:hAnsi="Times New Roman" w:cs="Times New Roman"/>
          <w:b/>
          <w:sz w:val="28"/>
          <w:szCs w:val="28"/>
          <w:lang w:val="kk-KZ" w:eastAsia="ar-SA"/>
        </w:rPr>
        <w:t>О работе по приведению</w:t>
      </w:r>
      <w:r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Pr="004E08E0">
        <w:rPr>
          <w:rFonts w:ascii="Times New Roman" w:hAnsi="Times New Roman" w:cs="Times New Roman"/>
          <w:b/>
          <w:sz w:val="28"/>
          <w:szCs w:val="28"/>
          <w:lang w:eastAsia="ar-SA"/>
        </w:rPr>
        <w:t>«3</w:t>
      </w:r>
      <w:proofErr w:type="spellStart"/>
      <w:r w:rsidRPr="004E08E0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proofErr w:type="spellEnd"/>
      <w:r w:rsidRPr="004E08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: интеллект, идея, инновация» в соответствии с требованиями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к научным изданиям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, рекомендованным </w:t>
      </w:r>
      <w:r w:rsidRPr="004E08E0">
        <w:rPr>
          <w:rFonts w:ascii="Times New Roman" w:hAnsi="Times New Roman" w:cs="Times New Roman"/>
          <w:b/>
          <w:sz w:val="28"/>
          <w:szCs w:val="28"/>
          <w:lang w:eastAsia="ar-SA"/>
        </w:rPr>
        <w:t>КОКСОН МОН РК</w:t>
      </w:r>
    </w:p>
    <w:p w14:paraId="1CE4AF3C" w14:textId="77777777" w:rsidR="00730B73" w:rsidRPr="00730B73" w:rsidRDefault="00730B73" w:rsidP="004E0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C235C1A" w14:textId="77777777" w:rsidR="009950F8" w:rsidRDefault="009950F8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08E0">
        <w:rPr>
          <w:rFonts w:ascii="Times New Roman" w:hAnsi="Times New Roman" w:cs="Times New Roman"/>
          <w:sz w:val="28"/>
          <w:szCs w:val="28"/>
          <w:lang w:val="kk-KZ" w:eastAsia="ar-SA"/>
        </w:rPr>
        <w:t>Согласно п</w:t>
      </w:r>
      <w:proofErr w:type="spellStart"/>
      <w:r w:rsidR="00D16036" w:rsidRPr="004E08E0">
        <w:rPr>
          <w:rFonts w:ascii="Times New Roman" w:hAnsi="Times New Roman" w:cs="Times New Roman"/>
          <w:sz w:val="28"/>
          <w:szCs w:val="28"/>
          <w:lang w:eastAsia="ar-SA"/>
        </w:rPr>
        <w:t>риказ</w:t>
      </w:r>
      <w:proofErr w:type="spellEnd"/>
      <w:r w:rsidRPr="004E08E0">
        <w:rPr>
          <w:rFonts w:ascii="Times New Roman" w:hAnsi="Times New Roman" w:cs="Times New Roman"/>
          <w:sz w:val="28"/>
          <w:szCs w:val="28"/>
          <w:lang w:val="kk-KZ" w:eastAsia="ar-SA"/>
        </w:rPr>
        <w:t>а</w:t>
      </w:r>
      <w:r w:rsidR="00D16036" w:rsidRPr="004E08E0">
        <w:rPr>
          <w:rFonts w:ascii="Times New Roman" w:hAnsi="Times New Roman" w:cs="Times New Roman"/>
          <w:sz w:val="28"/>
          <w:szCs w:val="28"/>
          <w:lang w:eastAsia="ar-SA"/>
        </w:rPr>
        <w:t xml:space="preserve"> Министра образования и науки Республики Казахстан от </w:t>
      </w:r>
      <w:r w:rsidR="008A3604">
        <w:rPr>
          <w:rFonts w:ascii="Times New Roman" w:hAnsi="Times New Roman" w:cs="Times New Roman"/>
          <w:sz w:val="28"/>
          <w:szCs w:val="28"/>
          <w:lang w:eastAsia="ar-SA"/>
        </w:rPr>
        <w:t>30 апреля</w:t>
      </w:r>
      <w:r w:rsidR="00D16036" w:rsidRPr="004E08E0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8A3604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D16036" w:rsidRPr="004E08E0">
        <w:rPr>
          <w:rFonts w:ascii="Times New Roman" w:hAnsi="Times New Roman" w:cs="Times New Roman"/>
          <w:sz w:val="28"/>
          <w:szCs w:val="28"/>
          <w:lang w:eastAsia="ar-SA"/>
        </w:rPr>
        <w:t xml:space="preserve"> года № </w:t>
      </w:r>
      <w:r w:rsidR="008A3604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="00D16036" w:rsidRPr="004E08E0">
        <w:rPr>
          <w:rFonts w:ascii="Times New Roman" w:hAnsi="Times New Roman" w:cs="Times New Roman"/>
          <w:sz w:val="28"/>
          <w:szCs w:val="28"/>
          <w:lang w:eastAsia="ar-SA"/>
        </w:rPr>
        <w:t xml:space="preserve">0 «Об утверждении требований к научным изданиям для включения их в перечень изданий, рекомендуемых для публикации результатов научной деятельности» </w:t>
      </w:r>
      <w:r w:rsidRPr="004E08E0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в </w:t>
      </w:r>
      <w:r w:rsidRPr="004E08E0">
        <w:rPr>
          <w:rFonts w:ascii="Times New Roman" w:hAnsi="Times New Roman" w:cs="Times New Roman"/>
          <w:sz w:val="28"/>
          <w:szCs w:val="28"/>
        </w:rPr>
        <w:t xml:space="preserve">Перечень изданий включаются научные издания, соответствующие </w:t>
      </w:r>
      <w:r w:rsidR="00BC5A49">
        <w:rPr>
          <w:rFonts w:ascii="Times New Roman" w:hAnsi="Times New Roman" w:cs="Times New Roman"/>
          <w:sz w:val="28"/>
          <w:szCs w:val="28"/>
          <w:lang w:val="kk-KZ"/>
        </w:rPr>
        <w:t>следующим</w:t>
      </w:r>
      <w:r w:rsidRPr="004E08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08E0">
        <w:rPr>
          <w:rFonts w:ascii="Times New Roman" w:hAnsi="Times New Roman" w:cs="Times New Roman"/>
          <w:sz w:val="28"/>
          <w:szCs w:val="28"/>
        </w:rPr>
        <w:t>требованиям</w:t>
      </w:r>
      <w:r w:rsidR="004E08E0" w:rsidRPr="004E08E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439119FA" w14:textId="77777777" w:rsidR="0019386E" w:rsidRPr="0019386E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86E">
        <w:rPr>
          <w:rFonts w:ascii="Times New Roman" w:hAnsi="Times New Roman" w:cs="Times New Roman"/>
          <w:sz w:val="28"/>
          <w:szCs w:val="28"/>
        </w:rPr>
        <w:t>1) наличие свидетельства о постановке на учет в Министерстве по инвестициям и развитию Республики Казахстан в соответствии с подпунктом 2) статьи 4-3 Закона Республики Казахстан «О средствах массовой информации» (далее - Закон) от 23 июля 1999 года № 451-I, подписной индекс и Международный стандартный серийный номер ISSN (</w:t>
      </w:r>
      <w:proofErr w:type="spellStart"/>
      <w:r w:rsidRPr="0019386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19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86E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19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86E">
        <w:rPr>
          <w:rFonts w:ascii="Times New Roman" w:hAnsi="Times New Roman" w:cs="Times New Roman"/>
          <w:sz w:val="28"/>
          <w:szCs w:val="28"/>
        </w:rPr>
        <w:t>Serial</w:t>
      </w:r>
      <w:proofErr w:type="spellEnd"/>
      <w:r w:rsidRPr="0019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86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19386E">
        <w:rPr>
          <w:rFonts w:ascii="Times New Roman" w:hAnsi="Times New Roman" w:cs="Times New Roman"/>
          <w:sz w:val="28"/>
          <w:szCs w:val="28"/>
        </w:rPr>
        <w:t>);</w:t>
      </w:r>
    </w:p>
    <w:p w14:paraId="309E5F11" w14:textId="77777777" w:rsidR="0019386E" w:rsidRPr="00F44C41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>2) наличие утвержденной издательством редакционной политики журнала;</w:t>
      </w:r>
    </w:p>
    <w:p w14:paraId="46B1E172" w14:textId="77777777" w:rsidR="0019386E" w:rsidRPr="00F44C41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 xml:space="preserve">3)  соответствие публикуемых научных статей (в том числе обзоров) заявленной </w:t>
      </w:r>
      <w:proofErr w:type="gramStart"/>
      <w:r w:rsidRPr="00F44C41">
        <w:rPr>
          <w:rFonts w:ascii="Times New Roman" w:hAnsi="Times New Roman" w:cs="Times New Roman"/>
          <w:sz w:val="28"/>
          <w:szCs w:val="28"/>
        </w:rPr>
        <w:t>цели  и</w:t>
      </w:r>
      <w:proofErr w:type="gramEnd"/>
      <w:r w:rsidRPr="00F44C41">
        <w:rPr>
          <w:rFonts w:ascii="Times New Roman" w:hAnsi="Times New Roman" w:cs="Times New Roman"/>
          <w:sz w:val="28"/>
          <w:szCs w:val="28"/>
        </w:rPr>
        <w:t xml:space="preserve"> тематическому направлению журнала. </w:t>
      </w:r>
      <w:proofErr w:type="gramStart"/>
      <w:r w:rsidRPr="00F44C41">
        <w:rPr>
          <w:rFonts w:ascii="Times New Roman" w:hAnsi="Times New Roman" w:cs="Times New Roman"/>
          <w:sz w:val="28"/>
          <w:szCs w:val="28"/>
        </w:rPr>
        <w:t>Содержание  других</w:t>
      </w:r>
      <w:proofErr w:type="gramEnd"/>
      <w:r w:rsidRPr="00F44C41">
        <w:rPr>
          <w:rFonts w:ascii="Times New Roman" w:hAnsi="Times New Roman" w:cs="Times New Roman"/>
          <w:sz w:val="28"/>
          <w:szCs w:val="28"/>
        </w:rPr>
        <w:t xml:space="preserve"> типов публикаций не превышает 10% от общего количества статей в номере;</w:t>
      </w:r>
    </w:p>
    <w:p w14:paraId="3122BD30" w14:textId="77777777" w:rsidR="0019386E" w:rsidRPr="0019386E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>4) издание журнала не менее 2-х полных лет, периодичность научного издания не менее двух раз в год, соблюдение своевременности - заявленной периодичности выхода научного издания;</w:t>
      </w:r>
      <w:r w:rsidRPr="00193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0AE0F" w14:textId="77777777" w:rsidR="0019386E" w:rsidRPr="00732573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573">
        <w:rPr>
          <w:rFonts w:ascii="Times New Roman" w:hAnsi="Times New Roman" w:cs="Times New Roman"/>
          <w:sz w:val="28"/>
          <w:szCs w:val="28"/>
        </w:rPr>
        <w:t xml:space="preserve">5) наличие публикаций зарубежных авторов, а также публикаций на иностранных языках (в том числе на английском языке) в каждом номере журнала; </w:t>
      </w:r>
    </w:p>
    <w:p w14:paraId="26E24433" w14:textId="77777777" w:rsidR="0019386E" w:rsidRPr="00732573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573">
        <w:rPr>
          <w:rFonts w:ascii="Times New Roman" w:hAnsi="Times New Roman" w:cs="Times New Roman"/>
          <w:sz w:val="28"/>
          <w:szCs w:val="28"/>
        </w:rPr>
        <w:t xml:space="preserve">6) научные статьи авторов, не </w:t>
      </w:r>
      <w:proofErr w:type="spellStart"/>
      <w:r w:rsidRPr="00732573">
        <w:rPr>
          <w:rFonts w:ascii="Times New Roman" w:hAnsi="Times New Roman" w:cs="Times New Roman"/>
          <w:sz w:val="28"/>
          <w:szCs w:val="28"/>
        </w:rPr>
        <w:t>аффилиированных</w:t>
      </w:r>
      <w:proofErr w:type="spellEnd"/>
      <w:r w:rsidRPr="00732573">
        <w:rPr>
          <w:rFonts w:ascii="Times New Roman" w:hAnsi="Times New Roman" w:cs="Times New Roman"/>
          <w:sz w:val="28"/>
          <w:szCs w:val="28"/>
        </w:rPr>
        <w:t xml:space="preserve"> с издательством, составляют не менее 50% от числа публикаций в каждом номере журнала; </w:t>
      </w:r>
    </w:p>
    <w:p w14:paraId="515F2EB2" w14:textId="77777777" w:rsidR="00E24996" w:rsidRPr="00732573" w:rsidRDefault="0019386E" w:rsidP="00897ED7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573">
        <w:rPr>
          <w:rFonts w:ascii="Times New Roman" w:hAnsi="Times New Roman" w:cs="Times New Roman"/>
          <w:sz w:val="28"/>
          <w:szCs w:val="28"/>
        </w:rPr>
        <w:t xml:space="preserve">7) распространенность научного издания в зарубежных системах цитирования или электронных библиотеках или наличие </w:t>
      </w:r>
      <w:proofErr w:type="spellStart"/>
      <w:r w:rsidRPr="00732573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732573">
        <w:rPr>
          <w:rFonts w:ascii="Times New Roman" w:hAnsi="Times New Roman" w:cs="Times New Roman"/>
          <w:sz w:val="28"/>
          <w:szCs w:val="28"/>
        </w:rPr>
        <w:t xml:space="preserve">-фактора журнала в Казахстанской базе цитирования; </w:t>
      </w:r>
    </w:p>
    <w:p w14:paraId="4B8F3828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lastRenderedPageBreak/>
        <w:t xml:space="preserve">8) наличие в редакционной коллегии или редакционном совете ученых с индексом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не менее 2 (по тематическому направлению журнала) в международных базах данных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. Для журналов социально-гуманитарного направления наличие ученых, имеющих цитируемость в международных базах данных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или отечественных системах цитирования; </w:t>
      </w:r>
    </w:p>
    <w:p w14:paraId="506A3A09" w14:textId="77777777" w:rsidR="0020038D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29A">
        <w:rPr>
          <w:rFonts w:ascii="Times New Roman" w:hAnsi="Times New Roman" w:cs="Times New Roman"/>
          <w:sz w:val="28"/>
          <w:szCs w:val="28"/>
        </w:rPr>
        <w:t xml:space="preserve">9) рецензирование научных трудов учеными или специалистами по соответствующей тематике с применением слепого рецензирования. Наличие зарубежных рецензентов (за исключением журналов социально-гуманитарного направления), имеющих публикации в международных базах данных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(Вэб оф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Сайнс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Кор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Коллекшн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729A">
        <w:rPr>
          <w:rFonts w:ascii="Times New Roman" w:hAnsi="Times New Roman" w:cs="Times New Roman"/>
          <w:sz w:val="28"/>
          <w:szCs w:val="28"/>
        </w:rPr>
        <w:t>Скопус</w:t>
      </w:r>
      <w:proofErr w:type="spellEnd"/>
      <w:r w:rsidRPr="0074729A">
        <w:rPr>
          <w:rFonts w:ascii="Times New Roman" w:hAnsi="Times New Roman" w:cs="Times New Roman"/>
          <w:sz w:val="28"/>
          <w:szCs w:val="28"/>
        </w:rPr>
        <w:t>);</w:t>
      </w:r>
      <w:r w:rsidR="00F44C41" w:rsidRPr="00747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6414D81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 xml:space="preserve">10) наличие аннотаций, ключевых слов и информации об авторах - имена, аффилиации (название организации), название страны, и адреса всех авторов публикаций (в том числе с указанием основного автора); </w:t>
      </w:r>
    </w:p>
    <w:p w14:paraId="6247065C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>11) наличие библиографической информации на английском языке – заголовка статьи, аннотации, ключевых слов, информации об авторах;</w:t>
      </w:r>
    </w:p>
    <w:p w14:paraId="59CBCF9C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 xml:space="preserve">12) наличие транслитерированных списков литературы (используемых источников) к каждой статье; </w:t>
      </w:r>
    </w:p>
    <w:p w14:paraId="7AE88BDB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 xml:space="preserve">13) </w:t>
      </w:r>
      <w:proofErr w:type="gramStart"/>
      <w:r w:rsidRPr="0074729A">
        <w:rPr>
          <w:rFonts w:ascii="Times New Roman" w:hAnsi="Times New Roman" w:cs="Times New Roman"/>
          <w:sz w:val="28"/>
          <w:szCs w:val="28"/>
        </w:rPr>
        <w:t>наличие  DOI</w:t>
      </w:r>
      <w:proofErr w:type="gramEnd"/>
      <w:r w:rsidRPr="0074729A">
        <w:rPr>
          <w:rFonts w:ascii="Times New Roman" w:hAnsi="Times New Roman" w:cs="Times New Roman"/>
          <w:sz w:val="28"/>
          <w:szCs w:val="28"/>
        </w:rPr>
        <w:t xml:space="preserve"> к каждой статье;</w:t>
      </w:r>
    </w:p>
    <w:p w14:paraId="464A37E2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>14) использование компьютерных программ проверки на плагиат по международным базам данных;</w:t>
      </w:r>
    </w:p>
    <w:p w14:paraId="284EC586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>15) информационная открытость научного издания – наличие собственного электронного сайта (страницы) научного издания, на котором отражаются:</w:t>
      </w:r>
    </w:p>
    <w:p w14:paraId="70FC7926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>информация о бумажной и</w:t>
      </w:r>
      <w:r w:rsidRPr="0074729A">
        <w:rPr>
          <w:rFonts w:ascii="Times New Roman" w:hAnsi="Times New Roman" w:cs="Times New Roman"/>
          <w:sz w:val="28"/>
          <w:szCs w:val="28"/>
          <w:lang w:val="kk-KZ"/>
        </w:rPr>
        <w:t>/или</w:t>
      </w:r>
      <w:r w:rsidRPr="0074729A">
        <w:rPr>
          <w:rFonts w:ascii="Times New Roman" w:hAnsi="Times New Roman" w:cs="Times New Roman"/>
          <w:sz w:val="28"/>
          <w:szCs w:val="28"/>
        </w:rPr>
        <w:t xml:space="preserve"> электронной версии научного издания, в том числе сведения об учредителе и (или) собственнике издания;</w:t>
      </w:r>
    </w:p>
    <w:p w14:paraId="20C08DFC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>цель и тематическая направленность научного издания;</w:t>
      </w:r>
    </w:p>
    <w:p w14:paraId="1613B4AC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>состав редакционной коллегии (редакционного совета) с указанием ученой степени и ученого звания (при наличии), места работы;</w:t>
      </w:r>
    </w:p>
    <w:p w14:paraId="0D06DFD6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>тип и порядок рецензирования статей;</w:t>
      </w:r>
    </w:p>
    <w:p w14:paraId="5BC5D4CE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29A">
        <w:rPr>
          <w:rFonts w:ascii="Times New Roman" w:hAnsi="Times New Roman" w:cs="Times New Roman"/>
          <w:sz w:val="28"/>
          <w:szCs w:val="28"/>
        </w:rPr>
        <w:t>DOI для каждой статьи;</w:t>
      </w:r>
      <w:r w:rsidR="00F66E69" w:rsidRPr="00747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F81C84A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 xml:space="preserve">публикационная этика; </w:t>
      </w:r>
    </w:p>
    <w:p w14:paraId="40ED9679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>руководство для авторов по оформлению статьи, в том числе применению способов транслитерации для оформления списка литературы;</w:t>
      </w:r>
    </w:p>
    <w:p w14:paraId="75B286C1" w14:textId="77777777" w:rsidR="0019386E" w:rsidRPr="00732573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2573">
        <w:rPr>
          <w:rFonts w:ascii="Times New Roman" w:hAnsi="Times New Roman" w:cs="Times New Roman"/>
          <w:sz w:val="28"/>
          <w:szCs w:val="28"/>
        </w:rPr>
        <w:t>поисковая система;</w:t>
      </w:r>
      <w:r w:rsidR="00F66E69" w:rsidRPr="0073257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5CE8A268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>содержание номера за последние двенадцать месяцев и архив номеров прошлых лет с доступом к содержанию;</w:t>
      </w:r>
    </w:p>
    <w:p w14:paraId="63AB5934" w14:textId="77777777" w:rsidR="0019386E" w:rsidRPr="0074729A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29A">
        <w:rPr>
          <w:rFonts w:ascii="Times New Roman" w:hAnsi="Times New Roman" w:cs="Times New Roman"/>
          <w:sz w:val="28"/>
          <w:szCs w:val="28"/>
        </w:rPr>
        <w:t>контактная информация;</w:t>
      </w:r>
    </w:p>
    <w:p w14:paraId="3F8A0F89" w14:textId="77777777" w:rsidR="0019386E" w:rsidRPr="00F66E69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4729A">
        <w:rPr>
          <w:rFonts w:ascii="Times New Roman" w:hAnsi="Times New Roman" w:cs="Times New Roman"/>
          <w:sz w:val="28"/>
          <w:szCs w:val="28"/>
        </w:rPr>
        <w:t>онлайн система подачи и рецензирования статей;</w:t>
      </w:r>
      <w:r w:rsidR="00F66E69" w:rsidRPr="007472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E82C6F9" w14:textId="77777777" w:rsidR="0019386E" w:rsidRPr="00F44C41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>16) наличие справки от акционерного общества «Национальный центр государственной научно-технической экспертизы» (далее - НЦГНТЭ), в которой отражается следующая информация:</w:t>
      </w:r>
    </w:p>
    <w:p w14:paraId="6A180DE1" w14:textId="77777777" w:rsidR="0019386E" w:rsidRPr="00F44C41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>о наличии электронных версий научного издания не менее чем за три года для формирования фондов и включения в электронную библиотеку;</w:t>
      </w:r>
    </w:p>
    <w:p w14:paraId="37D95F42" w14:textId="77777777" w:rsidR="0019386E" w:rsidRPr="00F44C41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lastRenderedPageBreak/>
        <w:t xml:space="preserve">о соответствии базовым издательским стандартам по оформлению статей по ГОСТ 7.5.-98 «Журналы, сборники, информационные издания. Издательское оформление публикуемых материалов», принятых Межгосударственным Советом по стандартизации, метрологии и сертификации (протокол № 1:3–98 от 28 мая 1998 года), а также </w:t>
      </w:r>
      <w:proofErr w:type="spellStart"/>
      <w:r w:rsidRPr="00F44C41">
        <w:rPr>
          <w:rFonts w:ascii="Times New Roman" w:hAnsi="Times New Roman" w:cs="Times New Roman"/>
          <w:sz w:val="28"/>
          <w:szCs w:val="28"/>
        </w:rPr>
        <w:t>пристатейных</w:t>
      </w:r>
      <w:proofErr w:type="spellEnd"/>
      <w:r w:rsidRPr="00F44C41">
        <w:rPr>
          <w:rFonts w:ascii="Times New Roman" w:hAnsi="Times New Roman" w:cs="Times New Roman"/>
          <w:sz w:val="28"/>
          <w:szCs w:val="28"/>
        </w:rPr>
        <w:t xml:space="preserve"> библиографических списков по ГОСТ 7.1.-2003 «Библиографическая запись. Библиографическое описание. Общие требования и правила составления.», принятых Межгосударственным Советом по стандартизации, метрологии и сертификации (протокол № 12 от 2 июля 2003 г.);</w:t>
      </w:r>
    </w:p>
    <w:p w14:paraId="29283DBF" w14:textId="77777777" w:rsidR="0019386E" w:rsidRPr="0019386E" w:rsidRDefault="0019386E" w:rsidP="0019386E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4C41">
        <w:rPr>
          <w:rFonts w:ascii="Times New Roman" w:hAnsi="Times New Roman" w:cs="Times New Roman"/>
          <w:sz w:val="28"/>
          <w:szCs w:val="28"/>
        </w:rPr>
        <w:t xml:space="preserve">о наличии </w:t>
      </w:r>
      <w:proofErr w:type="spellStart"/>
      <w:r w:rsidRPr="00F44C41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F44C41">
        <w:rPr>
          <w:rFonts w:ascii="Times New Roman" w:hAnsi="Times New Roman" w:cs="Times New Roman"/>
          <w:sz w:val="28"/>
          <w:szCs w:val="28"/>
        </w:rPr>
        <w:t>-фактора журнала в Казахстанской базе цитирования (при наличии).</w:t>
      </w:r>
    </w:p>
    <w:p w14:paraId="07D588E7" w14:textId="77777777" w:rsidR="0019386E" w:rsidRDefault="0019386E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F1C875" w14:textId="77777777" w:rsidR="00F44C41" w:rsidRDefault="004E08E0" w:rsidP="00DA3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предъявляемым требованиям за последний год проведена активная работа. </w:t>
      </w:r>
    </w:p>
    <w:p w14:paraId="47A3EF5E" w14:textId="77777777" w:rsidR="00C81055" w:rsidRDefault="00C81055" w:rsidP="00DA3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22D232" w14:textId="77777777" w:rsidR="00C81055" w:rsidRPr="00C81055" w:rsidRDefault="00C81055" w:rsidP="00C81055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1055">
        <w:rPr>
          <w:rFonts w:ascii="Times New Roman" w:hAnsi="Times New Roman" w:cs="Times New Roman"/>
          <w:sz w:val="28"/>
          <w:szCs w:val="28"/>
        </w:rPr>
        <w:t>Согласно Приказу КОКСОН МОН РК от 18.03. 2022 г. № 104 секции Ветеринарные и сельскохозяйственные включены в Перечень, рекомендованных для публикации основных результатов.</w:t>
      </w:r>
    </w:p>
    <w:p w14:paraId="0DE6BB55" w14:textId="77777777" w:rsidR="00C81055" w:rsidRDefault="00C81055" w:rsidP="00C81055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1055">
        <w:rPr>
          <w:rFonts w:ascii="Times New Roman" w:hAnsi="Times New Roman" w:cs="Times New Roman"/>
          <w:sz w:val="28"/>
          <w:szCs w:val="28"/>
        </w:rPr>
        <w:t xml:space="preserve">Согласно Дорожной карте по соблюдению требований для включения научного журнала </w:t>
      </w:r>
      <w:r w:rsidRPr="00C81055">
        <w:rPr>
          <w:rFonts w:ascii="Times New Roman" w:hAnsi="Times New Roman" w:cs="Times New Roman"/>
          <w:sz w:val="28"/>
          <w:szCs w:val="28"/>
          <w:lang w:eastAsia="ar-SA"/>
        </w:rPr>
        <w:t>«3</w:t>
      </w:r>
      <w:proofErr w:type="spellStart"/>
      <w:r w:rsidRPr="00C81055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proofErr w:type="spellEnd"/>
      <w:r w:rsidRPr="00C81055">
        <w:rPr>
          <w:rFonts w:ascii="Times New Roman" w:hAnsi="Times New Roman" w:cs="Times New Roman"/>
          <w:sz w:val="28"/>
          <w:szCs w:val="28"/>
          <w:lang w:eastAsia="ar-SA"/>
        </w:rPr>
        <w:t xml:space="preserve">: интеллект, идея, инновации» </w:t>
      </w:r>
      <w:r w:rsidRPr="00C81055">
        <w:rPr>
          <w:rFonts w:ascii="Times New Roman" w:hAnsi="Times New Roman" w:cs="Times New Roman"/>
          <w:sz w:val="28"/>
          <w:szCs w:val="28"/>
        </w:rPr>
        <w:t>в Перечень изданий, рекомендованных Комитетом, были запланированы и выполнялись в №1,2,3,4 за 2021 год и №1 за 2022 г.:</w:t>
      </w:r>
    </w:p>
    <w:p w14:paraId="67AD6665" w14:textId="77777777" w:rsidR="00C81055" w:rsidRPr="00C81055" w:rsidRDefault="00C81055" w:rsidP="00C8105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23E2B94" w14:textId="77777777" w:rsidR="00C81055" w:rsidRPr="00C81055" w:rsidRDefault="00C81055" w:rsidP="00C81055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1055">
        <w:rPr>
          <w:rFonts w:ascii="Times New Roman" w:hAnsi="Times New Roman" w:cs="Times New Roman"/>
          <w:sz w:val="28"/>
          <w:szCs w:val="28"/>
        </w:rPr>
        <w:t>Наличие публикаций:</w:t>
      </w:r>
    </w:p>
    <w:p w14:paraId="261A7C0C" w14:textId="77777777" w:rsidR="00C81055" w:rsidRDefault="00C81055" w:rsidP="00C81055">
      <w:pPr>
        <w:pStyle w:val="a3"/>
        <w:ind w:left="426" w:firstLine="8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559"/>
        <w:gridCol w:w="1701"/>
      </w:tblGrid>
      <w:tr w:rsidR="00C81055" w:rsidRPr="00C81055" w14:paraId="1BE43D14" w14:textId="77777777" w:rsidTr="00C81055">
        <w:tc>
          <w:tcPr>
            <w:tcW w:w="2410" w:type="dxa"/>
          </w:tcPr>
          <w:p w14:paraId="6115A370" w14:textId="77777777" w:rsidR="00C81055" w:rsidRPr="00C81055" w:rsidRDefault="00C81055" w:rsidP="00C8105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Секция</w:t>
            </w:r>
          </w:p>
        </w:tc>
        <w:tc>
          <w:tcPr>
            <w:tcW w:w="1843" w:type="dxa"/>
          </w:tcPr>
          <w:p w14:paraId="162BF0AF" w14:textId="77777777" w:rsidR="00C81055" w:rsidRPr="00C81055" w:rsidRDefault="00C81055" w:rsidP="00C8105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зарубежных авторов (№1/2/3/4, №1)</w:t>
            </w:r>
          </w:p>
        </w:tc>
        <w:tc>
          <w:tcPr>
            <w:tcW w:w="1843" w:type="dxa"/>
          </w:tcPr>
          <w:p w14:paraId="2EBD19C1" w14:textId="77777777" w:rsidR="00C81055" w:rsidRPr="00C81055" w:rsidRDefault="00C81055" w:rsidP="00C8105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казахстанских авторов (№1/2/3/4, №1)</w:t>
            </w:r>
          </w:p>
        </w:tc>
        <w:tc>
          <w:tcPr>
            <w:tcW w:w="1559" w:type="dxa"/>
          </w:tcPr>
          <w:p w14:paraId="2791D316" w14:textId="77777777" w:rsidR="00C81055" w:rsidRPr="00C81055" w:rsidRDefault="00C81055" w:rsidP="00C810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ППС вуза</w:t>
            </w:r>
          </w:p>
          <w:p w14:paraId="205BC1E5" w14:textId="77777777" w:rsidR="00C81055" w:rsidRPr="00C81055" w:rsidRDefault="00C81055" w:rsidP="00C810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(№1/2/3/4, №1)</w:t>
            </w:r>
          </w:p>
        </w:tc>
        <w:tc>
          <w:tcPr>
            <w:tcW w:w="1701" w:type="dxa"/>
          </w:tcPr>
          <w:p w14:paraId="7B2A2BEE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 на англ языке (№1/2/3/4, №1)</w:t>
            </w:r>
          </w:p>
        </w:tc>
      </w:tr>
      <w:tr w:rsidR="00C81055" w:rsidRPr="00C81055" w14:paraId="211282CF" w14:textId="77777777" w:rsidTr="00C81055">
        <w:tc>
          <w:tcPr>
            <w:tcW w:w="2410" w:type="dxa"/>
          </w:tcPr>
          <w:p w14:paraId="1E07E63C" w14:textId="77777777" w:rsidR="00C81055" w:rsidRPr="00C81055" w:rsidRDefault="00C81055" w:rsidP="009B2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Ветеринарная</w:t>
            </w:r>
          </w:p>
        </w:tc>
        <w:tc>
          <w:tcPr>
            <w:tcW w:w="1843" w:type="dxa"/>
          </w:tcPr>
          <w:p w14:paraId="30184797" w14:textId="77777777" w:rsidR="00C81055" w:rsidRPr="00C81055" w:rsidRDefault="00C81055" w:rsidP="009B2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1/1/1/1/1</w:t>
            </w:r>
          </w:p>
        </w:tc>
        <w:tc>
          <w:tcPr>
            <w:tcW w:w="1843" w:type="dxa"/>
          </w:tcPr>
          <w:p w14:paraId="2E7F43BF" w14:textId="77777777" w:rsidR="00C81055" w:rsidRPr="00C81055" w:rsidRDefault="00C81055" w:rsidP="009B2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3/1/-/-/-</w:t>
            </w:r>
          </w:p>
        </w:tc>
        <w:tc>
          <w:tcPr>
            <w:tcW w:w="1559" w:type="dxa"/>
          </w:tcPr>
          <w:p w14:paraId="6356D2B2" w14:textId="77777777" w:rsidR="00C81055" w:rsidRPr="00C81055" w:rsidRDefault="00C81055" w:rsidP="009B2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1/-/1/1/1</w:t>
            </w:r>
          </w:p>
        </w:tc>
        <w:tc>
          <w:tcPr>
            <w:tcW w:w="1701" w:type="dxa"/>
          </w:tcPr>
          <w:p w14:paraId="14DDEE7A" w14:textId="77777777" w:rsidR="00C81055" w:rsidRPr="00C81055" w:rsidRDefault="00C81055" w:rsidP="009B2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1/1/1/1/1</w:t>
            </w:r>
          </w:p>
        </w:tc>
      </w:tr>
      <w:tr w:rsidR="00C81055" w:rsidRPr="00C81055" w14:paraId="3578483B" w14:textId="77777777" w:rsidTr="00C81055">
        <w:tc>
          <w:tcPr>
            <w:tcW w:w="2410" w:type="dxa"/>
          </w:tcPr>
          <w:p w14:paraId="5E30F36C" w14:textId="77777777" w:rsidR="00C81055" w:rsidRPr="00C81055" w:rsidRDefault="00C81055" w:rsidP="009B2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Сельскохозяйственная</w:t>
            </w:r>
          </w:p>
        </w:tc>
        <w:tc>
          <w:tcPr>
            <w:tcW w:w="1843" w:type="dxa"/>
          </w:tcPr>
          <w:p w14:paraId="16F7673B" w14:textId="77777777" w:rsidR="00C81055" w:rsidRPr="00C81055" w:rsidRDefault="00C81055" w:rsidP="009B2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2/1/1/1/1</w:t>
            </w:r>
          </w:p>
        </w:tc>
        <w:tc>
          <w:tcPr>
            <w:tcW w:w="1843" w:type="dxa"/>
          </w:tcPr>
          <w:p w14:paraId="2C3FF29D" w14:textId="77777777" w:rsidR="00C81055" w:rsidRPr="00C81055" w:rsidRDefault="00C81055" w:rsidP="009B2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1/-/2/-/-</w:t>
            </w:r>
          </w:p>
        </w:tc>
        <w:tc>
          <w:tcPr>
            <w:tcW w:w="1559" w:type="dxa"/>
          </w:tcPr>
          <w:p w14:paraId="2C4B4302" w14:textId="77777777" w:rsidR="00C81055" w:rsidRPr="00C81055" w:rsidRDefault="00C81055" w:rsidP="009B2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1/1/-/1/1</w:t>
            </w:r>
          </w:p>
        </w:tc>
        <w:tc>
          <w:tcPr>
            <w:tcW w:w="1701" w:type="dxa"/>
          </w:tcPr>
          <w:p w14:paraId="5E5672A0" w14:textId="77777777" w:rsidR="00C81055" w:rsidRPr="00C81055" w:rsidRDefault="00C81055" w:rsidP="009B251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1/1/1/1/1</w:t>
            </w:r>
          </w:p>
        </w:tc>
      </w:tr>
      <w:tr w:rsidR="00C81055" w:rsidRPr="00C81055" w14:paraId="7A579A86" w14:textId="77777777" w:rsidTr="00C81055">
        <w:tc>
          <w:tcPr>
            <w:tcW w:w="2410" w:type="dxa"/>
          </w:tcPr>
          <w:p w14:paraId="6277CCAF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Педагогическая</w:t>
            </w:r>
          </w:p>
        </w:tc>
        <w:tc>
          <w:tcPr>
            <w:tcW w:w="1843" w:type="dxa"/>
          </w:tcPr>
          <w:p w14:paraId="28F439D4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1/1/1/1/1</w:t>
            </w:r>
          </w:p>
        </w:tc>
        <w:tc>
          <w:tcPr>
            <w:tcW w:w="1843" w:type="dxa"/>
          </w:tcPr>
          <w:p w14:paraId="3C5B5534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-/-/-/-/-</w:t>
            </w:r>
          </w:p>
        </w:tc>
        <w:tc>
          <w:tcPr>
            <w:tcW w:w="1559" w:type="dxa"/>
          </w:tcPr>
          <w:p w14:paraId="16E087E8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-/2/1/1/1</w:t>
            </w:r>
          </w:p>
        </w:tc>
        <w:tc>
          <w:tcPr>
            <w:tcW w:w="1701" w:type="dxa"/>
          </w:tcPr>
          <w:p w14:paraId="3ECA84DB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1/1/1/1/1</w:t>
            </w:r>
          </w:p>
        </w:tc>
      </w:tr>
      <w:tr w:rsidR="00C81055" w:rsidRPr="00C81055" w14:paraId="2FF7ABAF" w14:textId="77777777" w:rsidTr="00C81055">
        <w:trPr>
          <w:trHeight w:val="367"/>
        </w:trPr>
        <w:tc>
          <w:tcPr>
            <w:tcW w:w="2410" w:type="dxa"/>
          </w:tcPr>
          <w:p w14:paraId="0DD00623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Техническая</w:t>
            </w:r>
          </w:p>
        </w:tc>
        <w:tc>
          <w:tcPr>
            <w:tcW w:w="1843" w:type="dxa"/>
          </w:tcPr>
          <w:p w14:paraId="00881F25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-/-/1/-/-</w:t>
            </w:r>
          </w:p>
        </w:tc>
        <w:tc>
          <w:tcPr>
            <w:tcW w:w="1843" w:type="dxa"/>
          </w:tcPr>
          <w:p w14:paraId="011F8B4A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22F35E1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-/-/1/-/-</w:t>
            </w:r>
          </w:p>
        </w:tc>
        <w:tc>
          <w:tcPr>
            <w:tcW w:w="1701" w:type="dxa"/>
          </w:tcPr>
          <w:p w14:paraId="5832CD37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-/-/1/-/-</w:t>
            </w:r>
          </w:p>
        </w:tc>
      </w:tr>
      <w:tr w:rsidR="00C81055" w:rsidRPr="00C81055" w14:paraId="4E20C2AC" w14:textId="77777777" w:rsidTr="00C81055">
        <w:tc>
          <w:tcPr>
            <w:tcW w:w="2410" w:type="dxa"/>
          </w:tcPr>
          <w:p w14:paraId="4B821B8F" w14:textId="77777777" w:rsidR="00C81055" w:rsidRPr="00C81055" w:rsidRDefault="00C81055" w:rsidP="00C810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Филологическая</w:t>
            </w:r>
          </w:p>
        </w:tc>
        <w:tc>
          <w:tcPr>
            <w:tcW w:w="1843" w:type="dxa"/>
          </w:tcPr>
          <w:p w14:paraId="5968259F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0B783B74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E8D79D4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3/1/-/-/-</w:t>
            </w:r>
          </w:p>
        </w:tc>
        <w:tc>
          <w:tcPr>
            <w:tcW w:w="1701" w:type="dxa"/>
          </w:tcPr>
          <w:p w14:paraId="348785B2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1/1/-/-/-</w:t>
            </w:r>
          </w:p>
        </w:tc>
      </w:tr>
      <w:tr w:rsidR="00C81055" w:rsidRPr="00C81055" w14:paraId="722A0CAF" w14:textId="77777777" w:rsidTr="00C81055">
        <w:trPr>
          <w:trHeight w:val="341"/>
        </w:trPr>
        <w:tc>
          <w:tcPr>
            <w:tcW w:w="2410" w:type="dxa"/>
          </w:tcPr>
          <w:p w14:paraId="59D9257D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Историческая</w:t>
            </w:r>
          </w:p>
        </w:tc>
        <w:tc>
          <w:tcPr>
            <w:tcW w:w="1843" w:type="dxa"/>
          </w:tcPr>
          <w:p w14:paraId="7A80008D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1BA220C1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35CF4596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2/-/1/-/-</w:t>
            </w:r>
          </w:p>
        </w:tc>
        <w:tc>
          <w:tcPr>
            <w:tcW w:w="1701" w:type="dxa"/>
          </w:tcPr>
          <w:p w14:paraId="6BAD4B2E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1/-/-/-/-</w:t>
            </w:r>
          </w:p>
        </w:tc>
      </w:tr>
      <w:tr w:rsidR="00C81055" w:rsidRPr="00C81055" w14:paraId="7399F45C" w14:textId="77777777" w:rsidTr="00C81055">
        <w:trPr>
          <w:trHeight w:val="321"/>
        </w:trPr>
        <w:tc>
          <w:tcPr>
            <w:tcW w:w="2410" w:type="dxa"/>
          </w:tcPr>
          <w:p w14:paraId="523581D8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Юридическая</w:t>
            </w:r>
          </w:p>
        </w:tc>
        <w:tc>
          <w:tcPr>
            <w:tcW w:w="1843" w:type="dxa"/>
          </w:tcPr>
          <w:p w14:paraId="69C32770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7ECCEA12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163CB472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2/-/-/-/-</w:t>
            </w:r>
          </w:p>
        </w:tc>
        <w:tc>
          <w:tcPr>
            <w:tcW w:w="1701" w:type="dxa"/>
          </w:tcPr>
          <w:p w14:paraId="31E32F4A" w14:textId="77777777" w:rsidR="00C81055" w:rsidRPr="00C81055" w:rsidRDefault="00C81055" w:rsidP="00C81055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1/-/-/-/-</w:t>
            </w:r>
          </w:p>
        </w:tc>
      </w:tr>
      <w:tr w:rsidR="00C81055" w:rsidRPr="00C81055" w14:paraId="6E4FFD38" w14:textId="77777777" w:rsidTr="00C81055">
        <w:tc>
          <w:tcPr>
            <w:tcW w:w="2410" w:type="dxa"/>
          </w:tcPr>
          <w:p w14:paraId="74405C63" w14:textId="77777777" w:rsidR="00C81055" w:rsidRPr="00C81055" w:rsidRDefault="00C81055" w:rsidP="00C8105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Экономическая</w:t>
            </w:r>
          </w:p>
        </w:tc>
        <w:tc>
          <w:tcPr>
            <w:tcW w:w="1843" w:type="dxa"/>
          </w:tcPr>
          <w:p w14:paraId="6425429D" w14:textId="77777777" w:rsidR="00C81055" w:rsidRPr="00C81055" w:rsidRDefault="00C81055" w:rsidP="00C8105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43" w:type="dxa"/>
          </w:tcPr>
          <w:p w14:paraId="04797C99" w14:textId="77777777" w:rsidR="00C81055" w:rsidRPr="00C81055" w:rsidRDefault="00C81055" w:rsidP="00C8105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</w:tcPr>
          <w:p w14:paraId="43AD9ADA" w14:textId="77777777" w:rsidR="00C81055" w:rsidRPr="00C81055" w:rsidRDefault="00C81055" w:rsidP="00C8105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01" w:type="dxa"/>
          </w:tcPr>
          <w:p w14:paraId="761A698B" w14:textId="77777777" w:rsidR="00C81055" w:rsidRPr="00C81055" w:rsidRDefault="00C81055" w:rsidP="00C81055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14:paraId="0DB233C6" w14:textId="77777777" w:rsidR="00C81055" w:rsidRDefault="00C81055" w:rsidP="00C81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78F219" w14:textId="77777777" w:rsidR="00C81055" w:rsidRPr="00C81055" w:rsidRDefault="00C81055" w:rsidP="00C810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055">
        <w:rPr>
          <w:rFonts w:ascii="Times New Roman" w:hAnsi="Times New Roman" w:cs="Times New Roman"/>
          <w:sz w:val="28"/>
          <w:szCs w:val="28"/>
        </w:rPr>
        <w:lastRenderedPageBreak/>
        <w:t>Распространенность научного издания в зарубежной системе цитирования – РИНЦ, договор № 35-02/2021 от 08.08. 2021 г.</w:t>
      </w:r>
      <w:r w:rsidRPr="00C81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055">
        <w:rPr>
          <w:rFonts w:ascii="Times New Roman" w:hAnsi="Times New Roman" w:cs="Times New Roman"/>
          <w:sz w:val="28"/>
          <w:szCs w:val="28"/>
        </w:rPr>
        <w:t>с Научной электронной библиотекой РФ</w:t>
      </w:r>
    </w:p>
    <w:p w14:paraId="22EC6148" w14:textId="77777777" w:rsidR="00C81055" w:rsidRPr="00C81055" w:rsidRDefault="00C81055" w:rsidP="00C810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055">
        <w:rPr>
          <w:rFonts w:ascii="Times New Roman" w:hAnsi="Times New Roman" w:cs="Times New Roman"/>
          <w:sz w:val="28"/>
          <w:szCs w:val="28"/>
        </w:rPr>
        <w:t>Наличие импакт-фактора журнала в Казахстанской базе цитирования – 0, 083, №15-30-09/66 от 19.01. 2022 г.</w:t>
      </w:r>
    </w:p>
    <w:p w14:paraId="615CC379" w14:textId="77777777" w:rsidR="00C81055" w:rsidRPr="00C81055" w:rsidRDefault="00C81055" w:rsidP="00C810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055">
        <w:rPr>
          <w:rFonts w:ascii="Times New Roman" w:hAnsi="Times New Roman" w:cs="Times New Roman"/>
          <w:sz w:val="28"/>
          <w:szCs w:val="28"/>
        </w:rPr>
        <w:t>Наличие в редакционном совете ученых с индексом Хирша: не менее 2 (по тематическому направлению журнала) в международных базах данных Web of science или Scopus.  Для секций социально-гуманитарного направления наличие ученых, имеющих цитируемость в международных базах данных Web of science или Scopus или отечественных системах цитирования (</w:t>
      </w:r>
      <w:r w:rsidRPr="00C81055">
        <w:rPr>
          <w:rFonts w:ascii="Times New Roman" w:hAnsi="Times New Roman" w:cs="Times New Roman"/>
          <w:b/>
          <w:sz w:val="28"/>
          <w:szCs w:val="28"/>
        </w:rPr>
        <w:t>соответствует по всем направлениям)</w:t>
      </w:r>
    </w:p>
    <w:p w14:paraId="3EC3DB43" w14:textId="77777777" w:rsidR="00C81055" w:rsidRPr="00C81055" w:rsidRDefault="00C81055" w:rsidP="00C810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1055">
        <w:rPr>
          <w:rFonts w:ascii="Times New Roman" w:hAnsi="Times New Roman" w:cs="Times New Roman"/>
          <w:sz w:val="28"/>
          <w:szCs w:val="28"/>
        </w:rPr>
        <w:t xml:space="preserve">Рецензирование научных трудов учеными или специалистами по соответствующей тематике, в т.ч. зарубежными, с применением слепого рецензирования. </w:t>
      </w:r>
    </w:p>
    <w:p w14:paraId="7ABF7F2A" w14:textId="77777777" w:rsidR="00C81055" w:rsidRPr="00C81055" w:rsidRDefault="00C81055" w:rsidP="00C81055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874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96"/>
        <w:gridCol w:w="2436"/>
        <w:gridCol w:w="1843"/>
        <w:gridCol w:w="1701"/>
        <w:gridCol w:w="2268"/>
      </w:tblGrid>
      <w:tr w:rsidR="00C81055" w:rsidRPr="00C81055" w14:paraId="56F5D01A" w14:textId="77777777" w:rsidTr="00C81055">
        <w:tc>
          <w:tcPr>
            <w:tcW w:w="496" w:type="dxa"/>
            <w:vMerge w:val="restart"/>
          </w:tcPr>
          <w:p w14:paraId="1F7E68B1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6" w:type="dxa"/>
            <w:vMerge w:val="restart"/>
          </w:tcPr>
          <w:p w14:paraId="4F8320A5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3544" w:type="dxa"/>
            <w:gridSpan w:val="2"/>
          </w:tcPr>
          <w:p w14:paraId="74884BAE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Количество рецензентов</w:t>
            </w:r>
          </w:p>
        </w:tc>
        <w:tc>
          <w:tcPr>
            <w:tcW w:w="2268" w:type="dxa"/>
            <w:vMerge w:val="restart"/>
          </w:tcPr>
          <w:p w14:paraId="2BCC4813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1055" w:rsidRPr="00C81055" w14:paraId="1D0C7ED4" w14:textId="77777777" w:rsidTr="00C81055">
        <w:tc>
          <w:tcPr>
            <w:tcW w:w="496" w:type="dxa"/>
            <w:vMerge/>
          </w:tcPr>
          <w:p w14:paraId="2F3D4F10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vMerge/>
          </w:tcPr>
          <w:p w14:paraId="5E0ED594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247484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Внутренние/</w:t>
            </w:r>
          </w:p>
          <w:p w14:paraId="6396DF6A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</w:p>
        </w:tc>
        <w:tc>
          <w:tcPr>
            <w:tcW w:w="1701" w:type="dxa"/>
          </w:tcPr>
          <w:p w14:paraId="2E05E244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Внешние/</w:t>
            </w:r>
          </w:p>
          <w:p w14:paraId="32C60EBD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</w:tc>
        <w:tc>
          <w:tcPr>
            <w:tcW w:w="2268" w:type="dxa"/>
            <w:vMerge/>
          </w:tcPr>
          <w:p w14:paraId="73303FCD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55" w:rsidRPr="00C81055" w14:paraId="7403568F" w14:textId="77777777" w:rsidTr="00C81055">
        <w:tc>
          <w:tcPr>
            <w:tcW w:w="496" w:type="dxa"/>
          </w:tcPr>
          <w:p w14:paraId="036A5F77" w14:textId="77777777" w:rsidR="00C81055" w:rsidRPr="00C81055" w:rsidRDefault="00C81055" w:rsidP="00C810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22DD008B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Ветеринарные</w:t>
            </w:r>
          </w:p>
        </w:tc>
        <w:tc>
          <w:tcPr>
            <w:tcW w:w="1843" w:type="dxa"/>
          </w:tcPr>
          <w:p w14:paraId="136AA3B3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1701" w:type="dxa"/>
          </w:tcPr>
          <w:p w14:paraId="7D16BD46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2268" w:type="dxa"/>
          </w:tcPr>
          <w:p w14:paraId="6C682FEC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2 направления</w:t>
            </w:r>
          </w:p>
        </w:tc>
      </w:tr>
      <w:tr w:rsidR="00C81055" w:rsidRPr="00C81055" w14:paraId="4B1AF397" w14:textId="77777777" w:rsidTr="00C81055">
        <w:tc>
          <w:tcPr>
            <w:tcW w:w="496" w:type="dxa"/>
          </w:tcPr>
          <w:p w14:paraId="3F1CA675" w14:textId="77777777" w:rsidR="00C81055" w:rsidRPr="00C81055" w:rsidRDefault="00C81055" w:rsidP="00C810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492AAFBE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</w:t>
            </w:r>
          </w:p>
        </w:tc>
        <w:tc>
          <w:tcPr>
            <w:tcW w:w="1843" w:type="dxa"/>
          </w:tcPr>
          <w:p w14:paraId="05A4F2AE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4/4</w:t>
            </w:r>
          </w:p>
        </w:tc>
        <w:tc>
          <w:tcPr>
            <w:tcW w:w="1701" w:type="dxa"/>
          </w:tcPr>
          <w:p w14:paraId="23FEAAD8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2268" w:type="dxa"/>
          </w:tcPr>
          <w:p w14:paraId="7BECEBB2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4 направления</w:t>
            </w:r>
          </w:p>
        </w:tc>
      </w:tr>
      <w:tr w:rsidR="00C81055" w:rsidRPr="00C81055" w14:paraId="0F94A1CA" w14:textId="77777777" w:rsidTr="00C81055">
        <w:tc>
          <w:tcPr>
            <w:tcW w:w="496" w:type="dxa"/>
          </w:tcPr>
          <w:p w14:paraId="63FFBF4B" w14:textId="77777777" w:rsidR="00C81055" w:rsidRPr="00C81055" w:rsidRDefault="00C81055" w:rsidP="00C810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655A9F79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</w:tc>
        <w:tc>
          <w:tcPr>
            <w:tcW w:w="1843" w:type="dxa"/>
          </w:tcPr>
          <w:p w14:paraId="60A4CF21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701" w:type="dxa"/>
          </w:tcPr>
          <w:p w14:paraId="2DAB0D97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2268" w:type="dxa"/>
          </w:tcPr>
          <w:p w14:paraId="16352337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3 направления</w:t>
            </w:r>
          </w:p>
        </w:tc>
      </w:tr>
      <w:tr w:rsidR="00C81055" w:rsidRPr="00C81055" w14:paraId="5F1207AF" w14:textId="77777777" w:rsidTr="00C81055">
        <w:tc>
          <w:tcPr>
            <w:tcW w:w="496" w:type="dxa"/>
          </w:tcPr>
          <w:p w14:paraId="540F8DAF" w14:textId="77777777" w:rsidR="00C81055" w:rsidRPr="00C81055" w:rsidRDefault="00C81055" w:rsidP="00C810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3BB6177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</w:tc>
        <w:tc>
          <w:tcPr>
            <w:tcW w:w="1843" w:type="dxa"/>
          </w:tcPr>
          <w:p w14:paraId="76970BD6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1701" w:type="dxa"/>
          </w:tcPr>
          <w:p w14:paraId="1BAE0974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268" w:type="dxa"/>
          </w:tcPr>
          <w:p w14:paraId="7EAD7297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5 направлений</w:t>
            </w:r>
          </w:p>
        </w:tc>
      </w:tr>
      <w:tr w:rsidR="00C81055" w:rsidRPr="00C81055" w14:paraId="2CCA7577" w14:textId="77777777" w:rsidTr="00C81055">
        <w:tc>
          <w:tcPr>
            <w:tcW w:w="496" w:type="dxa"/>
          </w:tcPr>
          <w:p w14:paraId="51BDB617" w14:textId="77777777" w:rsidR="00C81055" w:rsidRPr="00C81055" w:rsidRDefault="00C81055" w:rsidP="00C810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75FF714F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Исторические</w:t>
            </w:r>
          </w:p>
        </w:tc>
        <w:tc>
          <w:tcPr>
            <w:tcW w:w="1843" w:type="dxa"/>
          </w:tcPr>
          <w:p w14:paraId="63AAE58C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701" w:type="dxa"/>
          </w:tcPr>
          <w:p w14:paraId="2E3523D2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268" w:type="dxa"/>
          </w:tcPr>
          <w:p w14:paraId="47AC01B6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55" w:rsidRPr="00C81055" w14:paraId="15E0F6D2" w14:textId="77777777" w:rsidTr="00C81055">
        <w:tc>
          <w:tcPr>
            <w:tcW w:w="496" w:type="dxa"/>
          </w:tcPr>
          <w:p w14:paraId="6E09219B" w14:textId="77777777" w:rsidR="00C81055" w:rsidRPr="00C81055" w:rsidRDefault="00C81055" w:rsidP="00C810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6F5B2D2B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Филологические</w:t>
            </w:r>
          </w:p>
        </w:tc>
        <w:tc>
          <w:tcPr>
            <w:tcW w:w="1843" w:type="dxa"/>
          </w:tcPr>
          <w:p w14:paraId="17E0C030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1701" w:type="dxa"/>
          </w:tcPr>
          <w:p w14:paraId="2439A4C4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2268" w:type="dxa"/>
          </w:tcPr>
          <w:p w14:paraId="5272B6F0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3 направления</w:t>
            </w:r>
          </w:p>
        </w:tc>
      </w:tr>
      <w:tr w:rsidR="00C81055" w:rsidRPr="00C81055" w14:paraId="575D7032" w14:textId="77777777" w:rsidTr="00C81055">
        <w:tc>
          <w:tcPr>
            <w:tcW w:w="496" w:type="dxa"/>
          </w:tcPr>
          <w:p w14:paraId="7269A3C3" w14:textId="77777777" w:rsidR="00C81055" w:rsidRPr="00C81055" w:rsidRDefault="00C81055" w:rsidP="00C810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9BC68FF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1843" w:type="dxa"/>
          </w:tcPr>
          <w:p w14:paraId="2C14F3E7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701" w:type="dxa"/>
          </w:tcPr>
          <w:p w14:paraId="3ADDA2A9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-/2</w:t>
            </w:r>
          </w:p>
        </w:tc>
        <w:tc>
          <w:tcPr>
            <w:tcW w:w="2268" w:type="dxa"/>
          </w:tcPr>
          <w:p w14:paraId="63B5FAA5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55" w:rsidRPr="00C81055" w14:paraId="2BD0CE53" w14:textId="77777777" w:rsidTr="00C81055">
        <w:tc>
          <w:tcPr>
            <w:tcW w:w="496" w:type="dxa"/>
          </w:tcPr>
          <w:p w14:paraId="36A6095A" w14:textId="77777777" w:rsidR="00C81055" w:rsidRPr="00C81055" w:rsidRDefault="00C81055" w:rsidP="00C810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14:paraId="1AC19DB6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</w:p>
        </w:tc>
        <w:tc>
          <w:tcPr>
            <w:tcW w:w="1843" w:type="dxa"/>
          </w:tcPr>
          <w:p w14:paraId="10CC04B2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701" w:type="dxa"/>
          </w:tcPr>
          <w:p w14:paraId="7DDCCF44" w14:textId="77777777" w:rsidR="00C81055" w:rsidRPr="00C81055" w:rsidRDefault="00C81055" w:rsidP="00C810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-/2</w:t>
            </w:r>
          </w:p>
        </w:tc>
        <w:tc>
          <w:tcPr>
            <w:tcW w:w="2268" w:type="dxa"/>
          </w:tcPr>
          <w:p w14:paraId="1B086329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880300" w14:textId="77777777" w:rsidR="00C81055" w:rsidRDefault="00C81055" w:rsidP="00C81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E7B6FE" w14:textId="77777777" w:rsidR="00C81055" w:rsidRPr="00C81055" w:rsidRDefault="00C81055" w:rsidP="00C810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1055">
        <w:rPr>
          <w:rFonts w:ascii="Times New Roman" w:hAnsi="Times New Roman" w:cs="Times New Roman"/>
          <w:sz w:val="28"/>
          <w:szCs w:val="28"/>
        </w:rPr>
        <w:t xml:space="preserve">Наличие сайта журнала </w:t>
      </w:r>
    </w:p>
    <w:p w14:paraId="04641D9F" w14:textId="77777777" w:rsidR="00C81055" w:rsidRPr="00C81055" w:rsidRDefault="00856B37" w:rsidP="00C8105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81055" w:rsidRPr="00C81055">
          <w:rPr>
            <w:rStyle w:val="a6"/>
            <w:rFonts w:ascii="Times New Roman" w:hAnsi="Times New Roman" w:cs="Times New Roman"/>
            <w:sz w:val="28"/>
            <w:szCs w:val="28"/>
          </w:rPr>
          <w:t>http://ojs.ksu.edu.kz/index.php/3i</w:t>
        </w:r>
      </w:hyperlink>
    </w:p>
    <w:p w14:paraId="0FD10D3E" w14:textId="77777777" w:rsidR="00C81055" w:rsidRDefault="00C81055" w:rsidP="00C810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F5CB01" w14:textId="77777777" w:rsidR="00C81055" w:rsidRDefault="00C81055" w:rsidP="00C810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79CA25" w14:textId="77777777" w:rsidR="00C81055" w:rsidRDefault="00C81055" w:rsidP="00C810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4CACAF" w14:textId="77777777" w:rsidR="00C81055" w:rsidRDefault="00C81055" w:rsidP="00C810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C8974BC" w14:textId="77777777" w:rsidR="00C81055" w:rsidRPr="001A5D30" w:rsidRDefault="00C81055" w:rsidP="00C8105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505538" w14:textId="77777777" w:rsidR="00C81055" w:rsidRPr="00C81055" w:rsidRDefault="00C81055" w:rsidP="00C8105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1055">
        <w:rPr>
          <w:rFonts w:ascii="Times New Roman" w:hAnsi="Times New Roman" w:cs="Times New Roman"/>
          <w:sz w:val="28"/>
          <w:szCs w:val="28"/>
        </w:rPr>
        <w:lastRenderedPageBreak/>
        <w:t>Проблемы, требующие решения по соответствию требованиям, и пути решения:</w:t>
      </w:r>
    </w:p>
    <w:p w14:paraId="64E2282C" w14:textId="77777777" w:rsidR="00C81055" w:rsidRPr="001A5D30" w:rsidRDefault="00C81055" w:rsidP="00C8105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3"/>
        <w:gridCol w:w="1276"/>
        <w:gridCol w:w="2268"/>
      </w:tblGrid>
      <w:tr w:rsidR="00C81055" w:rsidRPr="00C81055" w14:paraId="18635686" w14:textId="77777777" w:rsidTr="00C81055">
        <w:tc>
          <w:tcPr>
            <w:tcW w:w="567" w:type="dxa"/>
          </w:tcPr>
          <w:p w14:paraId="532C103A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5C775EA8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2693" w:type="dxa"/>
          </w:tcPr>
          <w:p w14:paraId="6A7727D9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</w:tc>
        <w:tc>
          <w:tcPr>
            <w:tcW w:w="1276" w:type="dxa"/>
          </w:tcPr>
          <w:p w14:paraId="7840A158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14:paraId="627AB44A" w14:textId="77777777" w:rsidR="00C81055" w:rsidRPr="00C81055" w:rsidRDefault="00C81055" w:rsidP="009B251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1055" w:rsidRPr="00C81055" w14:paraId="3C6BA22B" w14:textId="77777777" w:rsidTr="00C81055">
        <w:tc>
          <w:tcPr>
            <w:tcW w:w="567" w:type="dxa"/>
          </w:tcPr>
          <w:p w14:paraId="35FB0BC7" w14:textId="77777777" w:rsidR="00C81055" w:rsidRPr="00C81055" w:rsidRDefault="00C81055" w:rsidP="00C8105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AFF9480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Отсутствие редакции журнала (8 направлений, 2 уже входят в Перечень)</w:t>
            </w:r>
          </w:p>
        </w:tc>
        <w:tc>
          <w:tcPr>
            <w:tcW w:w="2693" w:type="dxa"/>
          </w:tcPr>
          <w:p w14:paraId="39F0F015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Создать редакционный отдел (начальник, гл. специалист, специалиста со знанием каз. и англ. яз.)</w:t>
            </w:r>
          </w:p>
        </w:tc>
        <w:tc>
          <w:tcPr>
            <w:tcW w:w="1276" w:type="dxa"/>
          </w:tcPr>
          <w:p w14:paraId="6B371996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До 01.05 2022 г.</w:t>
            </w:r>
          </w:p>
        </w:tc>
        <w:tc>
          <w:tcPr>
            <w:tcW w:w="2268" w:type="dxa"/>
          </w:tcPr>
          <w:p w14:paraId="3BDD8608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Риск потери позиций</w:t>
            </w:r>
          </w:p>
        </w:tc>
      </w:tr>
      <w:tr w:rsidR="00C81055" w:rsidRPr="00C81055" w14:paraId="20B84263" w14:textId="77777777" w:rsidTr="00C81055">
        <w:tc>
          <w:tcPr>
            <w:tcW w:w="567" w:type="dxa"/>
          </w:tcPr>
          <w:p w14:paraId="08392D7B" w14:textId="77777777" w:rsidR="00C81055" w:rsidRPr="00C81055" w:rsidRDefault="00C81055" w:rsidP="00C810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9283B4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 xml:space="preserve">Не функционирование сайта на английском языке </w:t>
            </w:r>
          </w:p>
        </w:tc>
        <w:tc>
          <w:tcPr>
            <w:tcW w:w="2693" w:type="dxa"/>
          </w:tcPr>
          <w:p w14:paraId="53D356D3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Необходим специалист со знанием языка</w:t>
            </w:r>
          </w:p>
        </w:tc>
        <w:tc>
          <w:tcPr>
            <w:tcW w:w="1276" w:type="dxa"/>
          </w:tcPr>
          <w:p w14:paraId="6DB6AC99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До 01.05 2022 г.</w:t>
            </w:r>
          </w:p>
        </w:tc>
        <w:tc>
          <w:tcPr>
            <w:tcW w:w="2268" w:type="dxa"/>
          </w:tcPr>
          <w:p w14:paraId="14086285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Серьезное замечание КОКСОН МОН РК</w:t>
            </w:r>
          </w:p>
        </w:tc>
      </w:tr>
      <w:tr w:rsidR="00C81055" w:rsidRPr="00C81055" w14:paraId="31FEDCAA" w14:textId="77777777" w:rsidTr="00C81055">
        <w:tc>
          <w:tcPr>
            <w:tcW w:w="567" w:type="dxa"/>
          </w:tcPr>
          <w:p w14:paraId="57D7A109" w14:textId="77777777" w:rsidR="00C81055" w:rsidRPr="00C81055" w:rsidRDefault="00C81055" w:rsidP="00C810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649C4A5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Наличие публикаций на английском языке</w:t>
            </w:r>
          </w:p>
        </w:tc>
        <w:tc>
          <w:tcPr>
            <w:tcW w:w="2693" w:type="dxa"/>
          </w:tcPr>
          <w:p w14:paraId="57099068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Перевод статей на английский язык (специалист редакции)</w:t>
            </w:r>
          </w:p>
        </w:tc>
        <w:tc>
          <w:tcPr>
            <w:tcW w:w="1276" w:type="dxa"/>
          </w:tcPr>
          <w:p w14:paraId="24F5D4E7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До 01.05 2022 г.</w:t>
            </w:r>
          </w:p>
        </w:tc>
        <w:tc>
          <w:tcPr>
            <w:tcW w:w="2268" w:type="dxa"/>
          </w:tcPr>
          <w:p w14:paraId="05F563B5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В каждый номер 3 статьи переводились благодаря личным связям</w:t>
            </w:r>
          </w:p>
        </w:tc>
      </w:tr>
      <w:tr w:rsidR="00C81055" w:rsidRPr="00C81055" w14:paraId="39FDDE13" w14:textId="77777777" w:rsidTr="00C81055">
        <w:tc>
          <w:tcPr>
            <w:tcW w:w="567" w:type="dxa"/>
          </w:tcPr>
          <w:p w14:paraId="19642B4B" w14:textId="77777777" w:rsidR="00C81055" w:rsidRPr="00C81055" w:rsidRDefault="00C81055" w:rsidP="00C810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2DDA54D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Пополнение пула иностранных рецензентов (отсутствие иностранных рецензентов по некоторым узким специализациям (ветеринарная санитария, направления технической секции по математике, ИС, филология)</w:t>
            </w:r>
          </w:p>
        </w:tc>
        <w:tc>
          <w:tcPr>
            <w:tcW w:w="2693" w:type="dxa"/>
          </w:tcPr>
          <w:p w14:paraId="7C1B58A1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от институтов (кафедр) согласно договорам сотрудничества </w:t>
            </w:r>
          </w:p>
        </w:tc>
        <w:tc>
          <w:tcPr>
            <w:tcW w:w="1276" w:type="dxa"/>
          </w:tcPr>
          <w:p w14:paraId="40241AA4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До 25.04. 2022г.</w:t>
            </w:r>
          </w:p>
        </w:tc>
        <w:tc>
          <w:tcPr>
            <w:tcW w:w="2268" w:type="dxa"/>
          </w:tcPr>
          <w:p w14:paraId="441ECCAF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Служебная записка, распоряжение проректора по н.-и и м.р. от</w:t>
            </w:r>
          </w:p>
          <w:p w14:paraId="6C9F3DDF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 xml:space="preserve">09.02. 2022 г., представление на приказ </w:t>
            </w:r>
          </w:p>
          <w:p w14:paraId="34158E39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055" w:rsidRPr="00C81055" w14:paraId="42D24030" w14:textId="77777777" w:rsidTr="00C81055">
        <w:tc>
          <w:tcPr>
            <w:tcW w:w="567" w:type="dxa"/>
          </w:tcPr>
          <w:p w14:paraId="5B3D4FAC" w14:textId="77777777" w:rsidR="00C81055" w:rsidRPr="00C81055" w:rsidRDefault="00C81055" w:rsidP="00C810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267258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Обеспеченность публикациями зарубежных, казахстанских и вузовских авторов</w:t>
            </w:r>
          </w:p>
        </w:tc>
        <w:tc>
          <w:tcPr>
            <w:tcW w:w="2693" w:type="dxa"/>
          </w:tcPr>
          <w:p w14:paraId="0FFD7349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Приказом ректора</w:t>
            </w:r>
          </w:p>
        </w:tc>
        <w:tc>
          <w:tcPr>
            <w:tcW w:w="1276" w:type="dxa"/>
          </w:tcPr>
          <w:p w14:paraId="093C7EC8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До 25.04. 2022 г.</w:t>
            </w:r>
          </w:p>
        </w:tc>
        <w:tc>
          <w:tcPr>
            <w:tcW w:w="2268" w:type="dxa"/>
          </w:tcPr>
          <w:p w14:paraId="70D8682A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Служебная записка, распоряжение проректора по науке от 09.02. 2022 г.</w:t>
            </w:r>
          </w:p>
          <w:p w14:paraId="39210539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 всегда соблюдалось, решали по мере появления проблемы (личные связи), представление на приказ</w:t>
            </w:r>
          </w:p>
        </w:tc>
      </w:tr>
      <w:tr w:rsidR="00C81055" w:rsidRPr="00C81055" w14:paraId="251A98DA" w14:textId="77777777" w:rsidTr="00C81055">
        <w:tc>
          <w:tcPr>
            <w:tcW w:w="567" w:type="dxa"/>
          </w:tcPr>
          <w:p w14:paraId="16F53B2B" w14:textId="77777777" w:rsidR="00C81055" w:rsidRPr="00C81055" w:rsidRDefault="00C81055" w:rsidP="00C8105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EBB045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Повышение импакт-фактора журнала в Казахстанской базе цитирования</w:t>
            </w:r>
          </w:p>
        </w:tc>
        <w:tc>
          <w:tcPr>
            <w:tcW w:w="2693" w:type="dxa"/>
          </w:tcPr>
          <w:p w14:paraId="64D62420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от институтов (кафедр): при публикации в других зарубежных и казахстанских изданиях цитирование из статей в нашем журнале. </w:t>
            </w:r>
          </w:p>
        </w:tc>
        <w:tc>
          <w:tcPr>
            <w:tcW w:w="1276" w:type="dxa"/>
          </w:tcPr>
          <w:p w14:paraId="0634D065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05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14:paraId="332B7454" w14:textId="77777777" w:rsidR="00C81055" w:rsidRPr="00C81055" w:rsidRDefault="00C81055" w:rsidP="00C8105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66B0F9" w14:textId="77777777" w:rsidR="00500249" w:rsidRPr="00500249" w:rsidRDefault="00500249" w:rsidP="004E08E0">
      <w:pPr>
        <w:tabs>
          <w:tab w:val="left" w:pos="317"/>
          <w:tab w:val="left" w:pos="1134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A008C3" w14:textId="77777777" w:rsidR="004E08E0" w:rsidRDefault="00DA331D" w:rsidP="00C81055">
      <w:pPr>
        <w:tabs>
          <w:tab w:val="left" w:pos="317"/>
          <w:tab w:val="left" w:pos="709"/>
          <w:tab w:val="left" w:pos="1276"/>
        </w:tabs>
        <w:spacing w:after="0" w:line="240" w:lineRule="auto"/>
        <w:ind w:left="34" w:firstLine="675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связи с чем предлагаются следующие </w:t>
      </w:r>
      <w:r w:rsidRPr="00946126">
        <w:rPr>
          <w:rFonts w:ascii="Times New Roman" w:hAnsi="Times New Roman" w:cs="Times New Roman"/>
          <w:b/>
          <w:sz w:val="28"/>
          <w:szCs w:val="28"/>
          <w:lang w:val="kk-KZ"/>
        </w:rPr>
        <w:t>пути решения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47D058C" w14:textId="77777777" w:rsidR="00F63990" w:rsidRDefault="00C81055" w:rsidP="00F63990">
      <w:pPr>
        <w:tabs>
          <w:tab w:val="left" w:pos="317"/>
          <w:tab w:val="left" w:pos="1134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46126" w:rsidRPr="00946126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="00363918">
        <w:rPr>
          <w:rFonts w:ascii="Times New Roman" w:hAnsi="Times New Roman" w:cs="Times New Roman"/>
          <w:sz w:val="28"/>
          <w:szCs w:val="28"/>
          <w:lang w:val="kk-KZ"/>
        </w:rPr>
        <w:t>Шире п</w:t>
      </w:r>
      <w:proofErr w:type="spellStart"/>
      <w:r w:rsidR="00946126" w:rsidRPr="00946126">
        <w:rPr>
          <w:rFonts w:ascii="Times New Roman" w:hAnsi="Times New Roman" w:cs="Times New Roman"/>
          <w:sz w:val="28"/>
          <w:szCs w:val="28"/>
        </w:rPr>
        <w:t>ривлекать</w:t>
      </w:r>
      <w:proofErr w:type="spellEnd"/>
      <w:r w:rsidR="00946126" w:rsidRPr="00946126">
        <w:rPr>
          <w:rFonts w:ascii="Times New Roman" w:hAnsi="Times New Roman" w:cs="Times New Roman"/>
          <w:sz w:val="28"/>
          <w:szCs w:val="28"/>
        </w:rPr>
        <w:t xml:space="preserve"> </w:t>
      </w:r>
      <w:r w:rsidR="002A1098">
        <w:rPr>
          <w:rFonts w:ascii="Times New Roman" w:hAnsi="Times New Roman" w:cs="Times New Roman"/>
          <w:sz w:val="28"/>
          <w:szCs w:val="28"/>
        </w:rPr>
        <w:t>ученых</w:t>
      </w:r>
      <w:r w:rsidR="00946126" w:rsidRPr="00946126">
        <w:rPr>
          <w:rFonts w:ascii="Times New Roman" w:hAnsi="Times New Roman" w:cs="Times New Roman"/>
          <w:sz w:val="28"/>
          <w:szCs w:val="28"/>
        </w:rPr>
        <w:t xml:space="preserve">  </w:t>
      </w:r>
      <w:r w:rsidR="00363918" w:rsidRPr="00946126">
        <w:rPr>
          <w:rFonts w:ascii="Times New Roman" w:hAnsi="Times New Roman" w:cs="Times New Roman"/>
          <w:sz w:val="28"/>
          <w:szCs w:val="28"/>
        </w:rPr>
        <w:t xml:space="preserve">из других </w:t>
      </w:r>
      <w:r w:rsidR="00946126">
        <w:rPr>
          <w:rFonts w:ascii="Times New Roman" w:hAnsi="Times New Roman" w:cs="Times New Roman"/>
          <w:sz w:val="28"/>
          <w:szCs w:val="28"/>
          <w:lang w:val="kk-KZ"/>
        </w:rPr>
        <w:t>отечестве</w:t>
      </w:r>
      <w:r w:rsidR="000873D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46126">
        <w:rPr>
          <w:rFonts w:ascii="Times New Roman" w:hAnsi="Times New Roman" w:cs="Times New Roman"/>
          <w:sz w:val="28"/>
          <w:szCs w:val="28"/>
          <w:lang w:val="kk-KZ"/>
        </w:rPr>
        <w:t>ных</w:t>
      </w:r>
      <w:r w:rsidR="00897ED7">
        <w:rPr>
          <w:rFonts w:ascii="Times New Roman" w:hAnsi="Times New Roman" w:cs="Times New Roman"/>
          <w:sz w:val="28"/>
          <w:szCs w:val="28"/>
          <w:lang w:val="kk-KZ"/>
        </w:rPr>
        <w:t xml:space="preserve"> и зарубежных </w:t>
      </w:r>
      <w:r w:rsidR="00946126" w:rsidRPr="00946126">
        <w:rPr>
          <w:rFonts w:ascii="Times New Roman" w:hAnsi="Times New Roman" w:cs="Times New Roman"/>
          <w:sz w:val="28"/>
          <w:szCs w:val="28"/>
        </w:rPr>
        <w:t>вузов</w:t>
      </w:r>
      <w:r w:rsidR="002A1098">
        <w:rPr>
          <w:rFonts w:ascii="Times New Roman" w:hAnsi="Times New Roman" w:cs="Times New Roman"/>
          <w:sz w:val="28"/>
          <w:szCs w:val="28"/>
        </w:rPr>
        <w:t>, научных центров</w:t>
      </w:r>
      <w:r w:rsidR="00946126" w:rsidRPr="00946126">
        <w:rPr>
          <w:rFonts w:ascii="Times New Roman" w:hAnsi="Times New Roman" w:cs="Times New Roman"/>
          <w:sz w:val="28"/>
          <w:szCs w:val="28"/>
        </w:rPr>
        <w:t xml:space="preserve">  </w:t>
      </w:r>
      <w:r w:rsidR="00B12D6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A1098">
        <w:rPr>
          <w:rFonts w:ascii="Times New Roman" w:hAnsi="Times New Roman" w:cs="Times New Roman"/>
          <w:sz w:val="28"/>
          <w:szCs w:val="28"/>
        </w:rPr>
        <w:t xml:space="preserve">увеличения публикаций на иностранных языках,  </w:t>
      </w:r>
      <w:r w:rsidR="002A1098" w:rsidRPr="00500249">
        <w:rPr>
          <w:rFonts w:ascii="Times New Roman" w:hAnsi="Times New Roman" w:cs="Times New Roman"/>
          <w:sz w:val="28"/>
          <w:szCs w:val="28"/>
        </w:rPr>
        <w:t xml:space="preserve">авторов не </w:t>
      </w:r>
      <w:proofErr w:type="spellStart"/>
      <w:r w:rsidR="002A1098" w:rsidRPr="00500249">
        <w:rPr>
          <w:rFonts w:ascii="Times New Roman" w:hAnsi="Times New Roman" w:cs="Times New Roman"/>
          <w:sz w:val="28"/>
          <w:szCs w:val="28"/>
        </w:rPr>
        <w:t>аффилиированных</w:t>
      </w:r>
      <w:proofErr w:type="spellEnd"/>
      <w:r w:rsidR="002A1098" w:rsidRPr="00500249">
        <w:rPr>
          <w:rFonts w:ascii="Times New Roman" w:hAnsi="Times New Roman" w:cs="Times New Roman"/>
          <w:sz w:val="28"/>
          <w:szCs w:val="28"/>
        </w:rPr>
        <w:t xml:space="preserve"> с издательством, </w:t>
      </w:r>
      <w:r w:rsidR="00500249">
        <w:rPr>
          <w:rFonts w:ascii="Times New Roman" w:hAnsi="Times New Roman" w:cs="Times New Roman"/>
          <w:sz w:val="28"/>
          <w:szCs w:val="28"/>
          <w:lang w:val="kk-KZ"/>
        </w:rPr>
        <w:t>количества зарубежных рецензентов</w:t>
      </w:r>
      <w:r w:rsidR="00F6399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B4A8421" w14:textId="77777777" w:rsidR="00C81055" w:rsidRPr="00897ED7" w:rsidRDefault="00C81055" w:rsidP="00F63990">
      <w:pPr>
        <w:tabs>
          <w:tab w:val="left" w:pos="317"/>
          <w:tab w:val="left" w:pos="1134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4BBCFA4" w14:textId="77777777" w:rsidR="00AE716A" w:rsidRDefault="00C81055" w:rsidP="00AE716A">
      <w:pPr>
        <w:tabs>
          <w:tab w:val="left" w:pos="317"/>
          <w:tab w:val="left" w:pos="1134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63990" w:rsidRPr="00811394">
        <w:rPr>
          <w:rFonts w:ascii="Times New Roman" w:hAnsi="Times New Roman" w:cs="Times New Roman"/>
          <w:sz w:val="28"/>
          <w:szCs w:val="28"/>
        </w:rPr>
        <w:t>2</w:t>
      </w:r>
      <w:r w:rsidR="002A1098" w:rsidRPr="00811394">
        <w:rPr>
          <w:rFonts w:ascii="Times New Roman" w:hAnsi="Times New Roman" w:cs="Times New Roman"/>
          <w:sz w:val="28"/>
          <w:szCs w:val="28"/>
        </w:rPr>
        <w:t xml:space="preserve"> </w:t>
      </w:r>
      <w:r w:rsidR="00F63990">
        <w:rPr>
          <w:rFonts w:ascii="Times New Roman" w:hAnsi="Times New Roman" w:cs="Times New Roman"/>
          <w:sz w:val="28"/>
          <w:szCs w:val="28"/>
        </w:rPr>
        <w:t xml:space="preserve">Активизировать работу по </w:t>
      </w:r>
      <w:r w:rsidR="00897ED7">
        <w:rPr>
          <w:rFonts w:ascii="Times New Roman" w:hAnsi="Times New Roman" w:cs="Times New Roman"/>
          <w:sz w:val="28"/>
          <w:szCs w:val="28"/>
          <w:lang w:val="kk-KZ"/>
        </w:rPr>
        <w:t>повышени</w:t>
      </w:r>
      <w:r w:rsidR="00F6399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897ED7">
        <w:rPr>
          <w:rFonts w:ascii="Times New Roman" w:hAnsi="Times New Roman" w:cs="Times New Roman"/>
          <w:sz w:val="28"/>
          <w:szCs w:val="28"/>
          <w:lang w:val="kk-KZ"/>
        </w:rPr>
        <w:t xml:space="preserve"> индекса цитирования</w:t>
      </w:r>
      <w:r w:rsidR="006672E5">
        <w:rPr>
          <w:rFonts w:ascii="Times New Roman" w:hAnsi="Times New Roman" w:cs="Times New Roman"/>
          <w:sz w:val="28"/>
          <w:szCs w:val="28"/>
          <w:lang w:val="kk-KZ"/>
        </w:rPr>
        <w:t xml:space="preserve"> путем взаимных ссылок</w:t>
      </w:r>
      <w:r w:rsidR="00F6399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63990">
        <w:rPr>
          <w:rFonts w:ascii="Times New Roman" w:hAnsi="Times New Roman" w:cs="Times New Roman"/>
          <w:sz w:val="28"/>
          <w:szCs w:val="28"/>
          <w:lang w:val="kk-KZ"/>
        </w:rPr>
        <w:t>на статьи авторов в журнале 3</w:t>
      </w:r>
      <w:proofErr w:type="spellStart"/>
      <w:r w:rsidR="00F6399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14:paraId="54197E8C" w14:textId="77777777" w:rsidR="00AE716A" w:rsidRDefault="00AE716A" w:rsidP="00AE716A">
      <w:pPr>
        <w:tabs>
          <w:tab w:val="left" w:pos="317"/>
          <w:tab w:val="left" w:pos="1134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7118B4FF" w14:textId="77777777" w:rsidR="00DA0F17" w:rsidRDefault="00AE716A" w:rsidP="00AE716A">
      <w:pPr>
        <w:tabs>
          <w:tab w:val="left" w:pos="317"/>
          <w:tab w:val="left" w:pos="1134"/>
        </w:tabs>
        <w:spacing w:after="0" w:line="240" w:lineRule="auto"/>
        <w:ind w:left="34" w:hanging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00249">
        <w:rPr>
          <w:rFonts w:ascii="Times New Roman" w:hAnsi="Times New Roman" w:cs="Times New Roman"/>
          <w:sz w:val="28"/>
          <w:szCs w:val="28"/>
        </w:rPr>
        <w:t>3</w:t>
      </w:r>
      <w:r w:rsidR="00946126">
        <w:rPr>
          <w:rFonts w:ascii="Times New Roman" w:hAnsi="Times New Roman" w:cs="Times New Roman"/>
          <w:sz w:val="28"/>
          <w:szCs w:val="28"/>
        </w:rPr>
        <w:t xml:space="preserve"> </w:t>
      </w:r>
      <w:r w:rsidR="00946126" w:rsidRPr="00946126">
        <w:rPr>
          <w:rFonts w:ascii="Times New Roman" w:hAnsi="Times New Roman" w:cs="Times New Roman"/>
          <w:sz w:val="28"/>
          <w:szCs w:val="28"/>
        </w:rPr>
        <w:t xml:space="preserve">Расширить состав редакционного совета с индексом </w:t>
      </w:r>
      <w:proofErr w:type="spellStart"/>
      <w:r w:rsidR="00946126" w:rsidRPr="0094612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="00946126" w:rsidRPr="00946126">
        <w:rPr>
          <w:rFonts w:ascii="Times New Roman" w:hAnsi="Times New Roman" w:cs="Times New Roman"/>
          <w:sz w:val="28"/>
          <w:szCs w:val="28"/>
        </w:rPr>
        <w:t xml:space="preserve"> </w:t>
      </w:r>
      <w:r w:rsidR="00704D9A">
        <w:rPr>
          <w:rFonts w:ascii="Times New Roman" w:hAnsi="Times New Roman" w:cs="Times New Roman"/>
          <w:sz w:val="28"/>
          <w:szCs w:val="28"/>
        </w:rPr>
        <w:t xml:space="preserve">не менее 2 </w:t>
      </w:r>
      <w:r w:rsidR="00946126" w:rsidRPr="00946126">
        <w:rPr>
          <w:rFonts w:ascii="Times New Roman" w:hAnsi="Times New Roman" w:cs="Times New Roman"/>
          <w:sz w:val="28"/>
          <w:szCs w:val="28"/>
        </w:rPr>
        <w:t xml:space="preserve">в </w:t>
      </w:r>
      <w:r w:rsidR="00704D9A" w:rsidRPr="004E08E0">
        <w:rPr>
          <w:rFonts w:ascii="Times New Roman" w:hAnsi="Times New Roman" w:cs="Times New Roman"/>
          <w:sz w:val="28"/>
          <w:szCs w:val="28"/>
        </w:rPr>
        <w:t xml:space="preserve">международных базах данных </w:t>
      </w:r>
      <w:proofErr w:type="spellStart"/>
      <w:r w:rsidR="00704D9A" w:rsidRPr="004E08E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704D9A"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D9A" w:rsidRPr="004E08E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704D9A" w:rsidRPr="004E0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D9A" w:rsidRPr="004E08E0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704D9A" w:rsidRPr="004E08E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04D9A" w:rsidRPr="004E08E0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="00704D9A">
        <w:rPr>
          <w:rFonts w:ascii="Times New Roman" w:hAnsi="Times New Roman" w:cs="Times New Roman"/>
          <w:sz w:val="28"/>
          <w:szCs w:val="28"/>
        </w:rPr>
        <w:t xml:space="preserve"> </w:t>
      </w:r>
      <w:r w:rsidR="00B12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4894E" w14:textId="77777777" w:rsidR="00704D9A" w:rsidRPr="00677E00" w:rsidRDefault="00704D9A" w:rsidP="00CD3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745A1D" w14:textId="77777777" w:rsidR="00946126" w:rsidRPr="00946126" w:rsidRDefault="00946126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1F024" w14:textId="77777777" w:rsidR="00E35C5F" w:rsidRDefault="00E35C5F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856543E" w14:textId="77777777" w:rsidR="00AE716A" w:rsidRDefault="00AE716A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2EAAD16" w14:textId="77777777" w:rsidR="00AE716A" w:rsidRDefault="00AE716A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FFEE14E" w14:textId="77777777" w:rsidR="00AE716A" w:rsidRDefault="00AE716A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0167601" w14:textId="77777777" w:rsidR="00AE716A" w:rsidRDefault="00AE716A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8BA0145" w14:textId="77777777" w:rsidR="00AE716A" w:rsidRDefault="00056B85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 ДНиПО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Ташетов А.А. </w:t>
      </w:r>
    </w:p>
    <w:p w14:paraId="02CF861E" w14:textId="77777777" w:rsidR="00056B85" w:rsidRDefault="00056B85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E58DC67" w14:textId="77777777" w:rsidR="00056B85" w:rsidRDefault="00056B85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20C3B67" w14:textId="77777777" w:rsidR="00056B85" w:rsidRDefault="00056B85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A4FC30D" w14:textId="77777777" w:rsidR="00AE716A" w:rsidRDefault="00AE716A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0FA7B07" w14:textId="77777777" w:rsidR="00AE716A" w:rsidRDefault="00AE716A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44E82F4" w14:textId="77777777" w:rsidR="00AE716A" w:rsidRDefault="00AE716A" w:rsidP="009461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E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7C9"/>
    <w:multiLevelType w:val="hybridMultilevel"/>
    <w:tmpl w:val="32BCDE1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0F4A"/>
    <w:multiLevelType w:val="hybridMultilevel"/>
    <w:tmpl w:val="7FEA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E2C9B"/>
    <w:multiLevelType w:val="hybridMultilevel"/>
    <w:tmpl w:val="046ABC98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1FEB"/>
    <w:multiLevelType w:val="hybridMultilevel"/>
    <w:tmpl w:val="7FEA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475A2"/>
    <w:multiLevelType w:val="hybridMultilevel"/>
    <w:tmpl w:val="547802EA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46521"/>
    <w:multiLevelType w:val="hybridMultilevel"/>
    <w:tmpl w:val="987654CA"/>
    <w:lvl w:ilvl="0" w:tplc="E0BAF878">
      <w:start w:val="1"/>
      <w:numFmt w:val="decimal"/>
      <w:lvlText w:val="%1.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131E2"/>
    <w:multiLevelType w:val="hybridMultilevel"/>
    <w:tmpl w:val="07C2FD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971CBF"/>
    <w:multiLevelType w:val="hybridMultilevel"/>
    <w:tmpl w:val="EBCCB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3B1D0A"/>
    <w:multiLevelType w:val="hybridMultilevel"/>
    <w:tmpl w:val="1980A3AC"/>
    <w:lvl w:ilvl="0" w:tplc="8B80593E">
      <w:start w:val="7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E375621"/>
    <w:multiLevelType w:val="hybridMultilevel"/>
    <w:tmpl w:val="F992E90A"/>
    <w:lvl w:ilvl="0" w:tplc="030418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1A"/>
    <w:rsid w:val="00032F4E"/>
    <w:rsid w:val="0003728F"/>
    <w:rsid w:val="00056B85"/>
    <w:rsid w:val="000873DA"/>
    <w:rsid w:val="000D7202"/>
    <w:rsid w:val="001070F2"/>
    <w:rsid w:val="0011198C"/>
    <w:rsid w:val="00126754"/>
    <w:rsid w:val="001354E9"/>
    <w:rsid w:val="0019386E"/>
    <w:rsid w:val="001C5D7D"/>
    <w:rsid w:val="0020038D"/>
    <w:rsid w:val="002003CB"/>
    <w:rsid w:val="0021549F"/>
    <w:rsid w:val="00257B63"/>
    <w:rsid w:val="00297285"/>
    <w:rsid w:val="002A1098"/>
    <w:rsid w:val="002A651A"/>
    <w:rsid w:val="002C666B"/>
    <w:rsid w:val="002F1CDD"/>
    <w:rsid w:val="002F3601"/>
    <w:rsid w:val="003407B7"/>
    <w:rsid w:val="003567BD"/>
    <w:rsid w:val="00363918"/>
    <w:rsid w:val="0036663A"/>
    <w:rsid w:val="003F322E"/>
    <w:rsid w:val="004125ED"/>
    <w:rsid w:val="0041316A"/>
    <w:rsid w:val="00413E00"/>
    <w:rsid w:val="00427368"/>
    <w:rsid w:val="00435389"/>
    <w:rsid w:val="00465257"/>
    <w:rsid w:val="004C6E71"/>
    <w:rsid w:val="004E08E0"/>
    <w:rsid w:val="00500249"/>
    <w:rsid w:val="00516266"/>
    <w:rsid w:val="00517778"/>
    <w:rsid w:val="00572D50"/>
    <w:rsid w:val="005741F9"/>
    <w:rsid w:val="00583DA0"/>
    <w:rsid w:val="00597398"/>
    <w:rsid w:val="005A40FF"/>
    <w:rsid w:val="005C069B"/>
    <w:rsid w:val="005E449A"/>
    <w:rsid w:val="006475E0"/>
    <w:rsid w:val="006672E5"/>
    <w:rsid w:val="00677E00"/>
    <w:rsid w:val="006A78B4"/>
    <w:rsid w:val="006C619C"/>
    <w:rsid w:val="006D6F3F"/>
    <w:rsid w:val="00704D9A"/>
    <w:rsid w:val="00730B73"/>
    <w:rsid w:val="00732573"/>
    <w:rsid w:val="0074729A"/>
    <w:rsid w:val="00777633"/>
    <w:rsid w:val="00781DDD"/>
    <w:rsid w:val="007C343D"/>
    <w:rsid w:val="007C3BAF"/>
    <w:rsid w:val="00807C87"/>
    <w:rsid w:val="00811394"/>
    <w:rsid w:val="00815DE7"/>
    <w:rsid w:val="008327CD"/>
    <w:rsid w:val="00856B37"/>
    <w:rsid w:val="008677F3"/>
    <w:rsid w:val="008900F4"/>
    <w:rsid w:val="00897ED7"/>
    <w:rsid w:val="008A3604"/>
    <w:rsid w:val="008D0980"/>
    <w:rsid w:val="008D15DB"/>
    <w:rsid w:val="00946126"/>
    <w:rsid w:val="00966981"/>
    <w:rsid w:val="009950F8"/>
    <w:rsid w:val="009A01BE"/>
    <w:rsid w:val="009D3961"/>
    <w:rsid w:val="009D433A"/>
    <w:rsid w:val="00A12CAF"/>
    <w:rsid w:val="00A263FC"/>
    <w:rsid w:val="00A45FA9"/>
    <w:rsid w:val="00A945D9"/>
    <w:rsid w:val="00AB2146"/>
    <w:rsid w:val="00AC26CD"/>
    <w:rsid w:val="00AC7DEE"/>
    <w:rsid w:val="00AE716A"/>
    <w:rsid w:val="00AE79F8"/>
    <w:rsid w:val="00B12D6E"/>
    <w:rsid w:val="00B93D90"/>
    <w:rsid w:val="00BC5A49"/>
    <w:rsid w:val="00BE62E2"/>
    <w:rsid w:val="00C20FF5"/>
    <w:rsid w:val="00C31D66"/>
    <w:rsid w:val="00C4330A"/>
    <w:rsid w:val="00C50606"/>
    <w:rsid w:val="00C81055"/>
    <w:rsid w:val="00CA3A93"/>
    <w:rsid w:val="00CD36B3"/>
    <w:rsid w:val="00D16036"/>
    <w:rsid w:val="00D56879"/>
    <w:rsid w:val="00D57D6E"/>
    <w:rsid w:val="00D90DB7"/>
    <w:rsid w:val="00D9249C"/>
    <w:rsid w:val="00DA0F17"/>
    <w:rsid w:val="00DA331D"/>
    <w:rsid w:val="00E24996"/>
    <w:rsid w:val="00E35C5F"/>
    <w:rsid w:val="00E551F4"/>
    <w:rsid w:val="00E715A4"/>
    <w:rsid w:val="00F101B9"/>
    <w:rsid w:val="00F44C41"/>
    <w:rsid w:val="00F63990"/>
    <w:rsid w:val="00F66E69"/>
    <w:rsid w:val="00F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EE70"/>
  <w15:docId w15:val="{AB7F74B4-9017-4059-B9B6-CCF4FFD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5F"/>
    <w:pPr>
      <w:spacing w:after="200" w:line="276" w:lineRule="auto"/>
      <w:ind w:left="720"/>
      <w:contextualSpacing/>
    </w:pPr>
    <w:rPr>
      <w:lang w:val="kk-KZ"/>
    </w:rPr>
  </w:style>
  <w:style w:type="paragraph" w:styleId="a4">
    <w:name w:val="No Spacing"/>
    <w:uiPriority w:val="1"/>
    <w:qFormat/>
    <w:rsid w:val="00E35C5F"/>
    <w:pPr>
      <w:spacing w:after="0" w:line="240" w:lineRule="auto"/>
    </w:pPr>
  </w:style>
  <w:style w:type="character" w:customStyle="1" w:styleId="s1">
    <w:name w:val="s1"/>
    <w:rsid w:val="00E35C5F"/>
  </w:style>
  <w:style w:type="table" w:styleId="a5">
    <w:name w:val="Table Grid"/>
    <w:basedOn w:val="a1"/>
    <w:uiPriority w:val="59"/>
    <w:rsid w:val="00C8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81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js.ksu.edu.kz/index.php/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Темирлан Бимагамбетов</dc:creator>
  <cp:keywords/>
  <dc:description/>
  <cp:lastModifiedBy>KRU-3-315</cp:lastModifiedBy>
  <cp:revision>4</cp:revision>
  <dcterms:created xsi:type="dcterms:W3CDTF">2022-04-26T06:12:00Z</dcterms:created>
  <dcterms:modified xsi:type="dcterms:W3CDTF">2022-04-26T06:38:00Z</dcterms:modified>
</cp:coreProperties>
</file>